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359A" w:rsidRPr="0084595C" w:rsidRDefault="0084595C">
      <w:pPr>
        <w:jc w:val="center"/>
        <w:rPr>
          <w:sz w:val="40"/>
          <w:szCs w:val="40"/>
        </w:rPr>
      </w:pPr>
      <w:r w:rsidRPr="0084595C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A791F9C" wp14:editId="23BE7259">
            <wp:simplePos x="0" y="0"/>
            <wp:positionH relativeFrom="column">
              <wp:posOffset>-200025</wp:posOffset>
            </wp:positionH>
            <wp:positionV relativeFrom="paragraph">
              <wp:posOffset>-95250</wp:posOffset>
            </wp:positionV>
            <wp:extent cx="3154045" cy="1219200"/>
            <wp:effectExtent l="0" t="0" r="8255" b="0"/>
            <wp:wrapTight wrapText="bothSides">
              <wp:wrapPolygon edited="0">
                <wp:start x="0" y="0"/>
                <wp:lineTo x="0" y="21263"/>
                <wp:lineTo x="21526" y="21263"/>
                <wp:lineTo x="21526" y="0"/>
                <wp:lineTo x="0" y="0"/>
              </wp:wrapPolygon>
            </wp:wrapTight>
            <wp:docPr id="1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F0C" w:rsidRPr="0084595C">
        <w:rPr>
          <w:rFonts w:ascii="Comic Sans MS" w:eastAsia="Comic Sans MS" w:hAnsi="Comic Sans MS" w:cs="Comic Sans MS"/>
          <w:sz w:val="40"/>
          <w:szCs w:val="40"/>
        </w:rPr>
        <w:t>Fourth Grade Syllabus</w:t>
      </w:r>
      <w:r w:rsidRPr="0084595C">
        <w:rPr>
          <w:noProof/>
          <w:sz w:val="40"/>
          <w:szCs w:val="40"/>
        </w:rPr>
        <w:t xml:space="preserve"> </w:t>
      </w:r>
    </w:p>
    <w:p w:rsidR="0096359A" w:rsidRDefault="002403A1">
      <w:pPr>
        <w:jc w:val="center"/>
      </w:pPr>
      <w:r>
        <w:rPr>
          <w:rFonts w:ascii="Comic Sans MS" w:eastAsia="Comic Sans MS" w:hAnsi="Comic Sans MS" w:cs="Comic Sans MS"/>
          <w:sz w:val="32"/>
          <w:szCs w:val="32"/>
        </w:rPr>
        <w:t>Mr. Milroy</w:t>
      </w:r>
      <w:r w:rsidR="00D738DB">
        <w:rPr>
          <w:rFonts w:ascii="Comic Sans MS" w:eastAsia="Comic Sans MS" w:hAnsi="Comic Sans MS" w:cs="Comic Sans MS"/>
          <w:sz w:val="32"/>
          <w:szCs w:val="32"/>
        </w:rPr>
        <w:t xml:space="preserve"> and Mrs. Burke</w:t>
      </w:r>
    </w:p>
    <w:p w:rsidR="0096359A" w:rsidRDefault="002403A1">
      <w:pPr>
        <w:jc w:val="center"/>
      </w:pPr>
      <w:r>
        <w:rPr>
          <w:rFonts w:ascii="Comic Sans MS" w:eastAsia="Comic Sans MS" w:hAnsi="Comic Sans MS" w:cs="Comic Sans MS"/>
          <w:sz w:val="32"/>
          <w:szCs w:val="32"/>
        </w:rPr>
        <w:t>Room</w:t>
      </w:r>
      <w:r w:rsidR="00D738DB">
        <w:rPr>
          <w:rFonts w:ascii="Comic Sans MS" w:eastAsia="Comic Sans MS" w:hAnsi="Comic Sans MS" w:cs="Comic Sans MS"/>
          <w:sz w:val="32"/>
          <w:szCs w:val="32"/>
        </w:rPr>
        <w:t>s</w:t>
      </w:r>
      <w:r>
        <w:rPr>
          <w:rFonts w:ascii="Comic Sans MS" w:eastAsia="Comic Sans MS" w:hAnsi="Comic Sans MS" w:cs="Comic Sans MS"/>
          <w:sz w:val="32"/>
          <w:szCs w:val="32"/>
        </w:rPr>
        <w:t xml:space="preserve"> </w:t>
      </w:r>
      <w:r w:rsidR="00882050">
        <w:rPr>
          <w:rFonts w:ascii="Comic Sans MS" w:eastAsia="Comic Sans MS" w:hAnsi="Comic Sans MS" w:cs="Comic Sans MS"/>
          <w:sz w:val="32"/>
          <w:szCs w:val="32"/>
        </w:rPr>
        <w:t>110</w:t>
      </w:r>
      <w:r w:rsidR="00D738DB">
        <w:rPr>
          <w:rFonts w:ascii="Comic Sans MS" w:eastAsia="Comic Sans MS" w:hAnsi="Comic Sans MS" w:cs="Comic Sans MS"/>
          <w:sz w:val="32"/>
          <w:szCs w:val="32"/>
        </w:rPr>
        <w:t xml:space="preserve"> and </w:t>
      </w:r>
      <w:r w:rsidR="00882050">
        <w:rPr>
          <w:rFonts w:ascii="Comic Sans MS" w:eastAsia="Comic Sans MS" w:hAnsi="Comic Sans MS" w:cs="Comic Sans MS"/>
          <w:sz w:val="32"/>
          <w:szCs w:val="32"/>
        </w:rPr>
        <w:t>111</w:t>
      </w:r>
    </w:p>
    <w:p w:rsidR="0096359A" w:rsidRDefault="0096359A"/>
    <w:p w:rsidR="0084595C" w:rsidRDefault="0084595C"/>
    <w:p w:rsidR="0084595C" w:rsidRPr="0084595C" w:rsidRDefault="0084595C" w:rsidP="0084595C">
      <w:pPr>
        <w:jc w:val="center"/>
        <w:rPr>
          <w:rFonts w:ascii="Comic Sans MS" w:hAnsi="Comic Sans MS"/>
          <w:b/>
          <w:sz w:val="40"/>
          <w:szCs w:val="40"/>
        </w:rPr>
      </w:pPr>
      <w:r w:rsidRPr="0084595C">
        <w:rPr>
          <w:rFonts w:ascii="Comic Sans MS" w:hAnsi="Comic Sans MS"/>
          <w:b/>
          <w:sz w:val="40"/>
          <w:szCs w:val="40"/>
        </w:rPr>
        <w:t>Daily Schedule</w:t>
      </w:r>
    </w:p>
    <w:p w:rsidR="0084595C" w:rsidRPr="0084595C" w:rsidRDefault="0084595C" w:rsidP="0084595C">
      <w:pPr>
        <w:rPr>
          <w:rFonts w:ascii="Comic Sans MS" w:hAnsi="Comic Sans MS"/>
          <w:color w:val="auto"/>
          <w:sz w:val="28"/>
          <w:szCs w:val="28"/>
        </w:rPr>
      </w:pPr>
      <w:r w:rsidRPr="0084595C">
        <w:rPr>
          <w:rFonts w:ascii="Comic Sans MS" w:hAnsi="Comic Sans MS"/>
          <w:color w:val="auto"/>
          <w:sz w:val="28"/>
          <w:szCs w:val="28"/>
        </w:rPr>
        <w:t>8:</w:t>
      </w:r>
      <w:r w:rsidR="00824037">
        <w:rPr>
          <w:rFonts w:ascii="Comic Sans MS" w:hAnsi="Comic Sans MS"/>
          <w:color w:val="auto"/>
          <w:sz w:val="28"/>
          <w:szCs w:val="28"/>
        </w:rPr>
        <w:t>20-8</w:t>
      </w:r>
      <w:r w:rsidRPr="0084595C">
        <w:rPr>
          <w:rFonts w:ascii="Comic Sans MS" w:hAnsi="Comic Sans MS"/>
          <w:color w:val="auto"/>
          <w:sz w:val="28"/>
          <w:szCs w:val="28"/>
        </w:rPr>
        <w:t>:</w:t>
      </w:r>
      <w:r w:rsidR="00824037">
        <w:rPr>
          <w:rFonts w:ascii="Comic Sans MS" w:hAnsi="Comic Sans MS"/>
          <w:color w:val="auto"/>
          <w:sz w:val="28"/>
          <w:szCs w:val="28"/>
        </w:rPr>
        <w:t>35 –Morning Routine</w:t>
      </w:r>
    </w:p>
    <w:p w:rsidR="0084595C" w:rsidRPr="0084595C" w:rsidRDefault="00824037" w:rsidP="0084595C">
      <w:pPr>
        <w:ind w:left="6360" w:hanging="63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8:35</w:t>
      </w:r>
      <w:r w:rsidR="0084595C" w:rsidRPr="0084595C">
        <w:rPr>
          <w:rFonts w:ascii="Comic Sans MS" w:hAnsi="Comic Sans MS"/>
          <w:color w:val="auto"/>
          <w:sz w:val="28"/>
          <w:szCs w:val="28"/>
        </w:rPr>
        <w:t>-</w:t>
      </w:r>
      <w:r w:rsidR="00882050">
        <w:rPr>
          <w:rFonts w:ascii="Comic Sans MS" w:hAnsi="Comic Sans MS"/>
          <w:color w:val="auto"/>
          <w:sz w:val="28"/>
          <w:szCs w:val="28"/>
        </w:rPr>
        <w:t>10:00</w:t>
      </w:r>
      <w:r w:rsidR="0084595C" w:rsidRPr="0084595C">
        <w:rPr>
          <w:rFonts w:ascii="Comic Sans MS" w:hAnsi="Comic Sans MS"/>
          <w:color w:val="auto"/>
          <w:sz w:val="28"/>
          <w:szCs w:val="28"/>
        </w:rPr>
        <w:t xml:space="preserve"> –</w:t>
      </w:r>
      <w:r w:rsidR="002403A1">
        <w:rPr>
          <w:rFonts w:ascii="Comic Sans MS" w:hAnsi="Comic Sans MS"/>
          <w:color w:val="auto"/>
          <w:sz w:val="28"/>
          <w:szCs w:val="28"/>
        </w:rPr>
        <w:t xml:space="preserve"> </w:t>
      </w:r>
      <w:r w:rsidR="00882050">
        <w:rPr>
          <w:rFonts w:ascii="Comic Sans MS" w:hAnsi="Comic Sans MS"/>
          <w:color w:val="auto"/>
          <w:sz w:val="28"/>
          <w:szCs w:val="28"/>
        </w:rPr>
        <w:t xml:space="preserve">S.T.E.M </w:t>
      </w:r>
      <w:r>
        <w:rPr>
          <w:rFonts w:ascii="Comic Sans MS" w:hAnsi="Comic Sans MS"/>
          <w:color w:val="auto"/>
          <w:sz w:val="28"/>
          <w:szCs w:val="28"/>
        </w:rPr>
        <w:t>with Mr. Milroy</w:t>
      </w:r>
    </w:p>
    <w:p w:rsidR="0084595C" w:rsidRPr="0084595C" w:rsidRDefault="00882050" w:rsidP="0084595C">
      <w:pPr>
        <w:ind w:left="6360" w:hanging="63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10:05</w:t>
      </w:r>
      <w:r w:rsidR="002403A1">
        <w:rPr>
          <w:rFonts w:ascii="Comic Sans MS" w:hAnsi="Comic Sans MS"/>
          <w:color w:val="auto"/>
          <w:sz w:val="28"/>
          <w:szCs w:val="28"/>
        </w:rPr>
        <w:t>-</w:t>
      </w:r>
      <w:r w:rsidR="00824037">
        <w:rPr>
          <w:rFonts w:ascii="Comic Sans MS" w:hAnsi="Comic Sans MS"/>
          <w:color w:val="auto"/>
          <w:sz w:val="28"/>
          <w:szCs w:val="28"/>
        </w:rPr>
        <w:t>10:</w:t>
      </w:r>
      <w:r>
        <w:rPr>
          <w:rFonts w:ascii="Comic Sans MS" w:hAnsi="Comic Sans MS"/>
          <w:color w:val="auto"/>
          <w:sz w:val="28"/>
          <w:szCs w:val="28"/>
        </w:rPr>
        <w:t>4</w:t>
      </w:r>
      <w:r w:rsidR="00824037">
        <w:rPr>
          <w:rFonts w:ascii="Comic Sans MS" w:hAnsi="Comic Sans MS"/>
          <w:color w:val="auto"/>
          <w:sz w:val="28"/>
          <w:szCs w:val="28"/>
        </w:rPr>
        <w:t>5-</w:t>
      </w:r>
      <w:r w:rsidR="002403A1">
        <w:rPr>
          <w:rFonts w:ascii="Comic Sans MS" w:hAnsi="Comic Sans MS"/>
          <w:color w:val="auto"/>
          <w:sz w:val="28"/>
          <w:szCs w:val="28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Gym (Days 1&amp;4</w:t>
      </w:r>
      <w:proofErr w:type="gramStart"/>
      <w:r>
        <w:rPr>
          <w:rFonts w:ascii="Comic Sans MS" w:hAnsi="Comic Sans MS"/>
          <w:color w:val="auto"/>
          <w:sz w:val="28"/>
          <w:szCs w:val="28"/>
        </w:rPr>
        <w:t>)  Art</w:t>
      </w:r>
      <w:proofErr w:type="gramEnd"/>
      <w:r>
        <w:rPr>
          <w:rFonts w:ascii="Comic Sans MS" w:hAnsi="Comic Sans MS"/>
          <w:color w:val="auto"/>
          <w:sz w:val="28"/>
          <w:szCs w:val="28"/>
        </w:rPr>
        <w:t xml:space="preserve"> (Days 2&amp;5)  Library (Day 3)  Music (Day 6)</w:t>
      </w:r>
    </w:p>
    <w:p w:rsidR="0084595C" w:rsidRPr="0084595C" w:rsidRDefault="0084595C" w:rsidP="0084595C">
      <w:pPr>
        <w:ind w:left="6360" w:hanging="6360"/>
        <w:rPr>
          <w:rFonts w:ascii="Comic Sans MS" w:hAnsi="Comic Sans MS"/>
          <w:color w:val="auto"/>
          <w:sz w:val="28"/>
          <w:szCs w:val="28"/>
        </w:rPr>
      </w:pPr>
      <w:r w:rsidRPr="0084595C">
        <w:rPr>
          <w:rFonts w:ascii="Comic Sans MS" w:hAnsi="Comic Sans MS"/>
          <w:color w:val="auto"/>
          <w:sz w:val="28"/>
          <w:szCs w:val="28"/>
        </w:rPr>
        <w:t>10:</w:t>
      </w:r>
      <w:r w:rsidR="00882050">
        <w:rPr>
          <w:rFonts w:ascii="Comic Sans MS" w:hAnsi="Comic Sans MS"/>
          <w:color w:val="auto"/>
          <w:sz w:val="28"/>
          <w:szCs w:val="28"/>
        </w:rPr>
        <w:t>45-11:00</w:t>
      </w:r>
      <w:r w:rsidRPr="0084595C">
        <w:rPr>
          <w:rFonts w:ascii="Comic Sans MS" w:hAnsi="Comic Sans MS"/>
          <w:color w:val="auto"/>
          <w:sz w:val="28"/>
          <w:szCs w:val="28"/>
        </w:rPr>
        <w:t>–</w:t>
      </w:r>
      <w:r w:rsidR="00882050">
        <w:rPr>
          <w:rFonts w:ascii="Comic Sans MS" w:hAnsi="Comic Sans MS"/>
          <w:color w:val="auto"/>
          <w:sz w:val="28"/>
          <w:szCs w:val="28"/>
        </w:rPr>
        <w:t>Snack and Bathroom Break</w:t>
      </w:r>
    </w:p>
    <w:p w:rsidR="0084595C" w:rsidRPr="0084595C" w:rsidRDefault="00882050" w:rsidP="0084595C">
      <w:pPr>
        <w:ind w:left="6360" w:hanging="63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11:00-12:15</w:t>
      </w:r>
      <w:r w:rsidR="0084595C" w:rsidRPr="0084595C">
        <w:rPr>
          <w:rFonts w:ascii="Comic Sans MS" w:hAnsi="Comic Sans MS"/>
          <w:color w:val="auto"/>
          <w:sz w:val="28"/>
          <w:szCs w:val="28"/>
        </w:rPr>
        <w:t xml:space="preserve"> –</w:t>
      </w:r>
      <w:r>
        <w:rPr>
          <w:rFonts w:ascii="Comic Sans MS" w:hAnsi="Comic Sans MS"/>
          <w:color w:val="auto"/>
          <w:sz w:val="28"/>
          <w:szCs w:val="28"/>
        </w:rPr>
        <w:t>ELA with Mrs. Burke</w:t>
      </w:r>
    </w:p>
    <w:p w:rsidR="0084595C" w:rsidRPr="0084595C" w:rsidRDefault="00882050" w:rsidP="0084595C">
      <w:pPr>
        <w:ind w:left="6360" w:hanging="63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12:20</w:t>
      </w:r>
      <w:r w:rsidR="002403A1">
        <w:rPr>
          <w:rFonts w:ascii="Comic Sans MS" w:hAnsi="Comic Sans MS"/>
          <w:color w:val="auto"/>
          <w:sz w:val="28"/>
          <w:szCs w:val="28"/>
        </w:rPr>
        <w:t>-</w:t>
      </w:r>
      <w:r>
        <w:rPr>
          <w:rFonts w:ascii="Comic Sans MS" w:hAnsi="Comic Sans MS"/>
          <w:color w:val="auto"/>
          <w:sz w:val="28"/>
          <w:szCs w:val="28"/>
        </w:rPr>
        <w:t>1:05</w:t>
      </w:r>
      <w:r w:rsidR="0084595C" w:rsidRPr="0084595C">
        <w:rPr>
          <w:rFonts w:ascii="Comic Sans MS" w:hAnsi="Comic Sans MS"/>
          <w:color w:val="auto"/>
          <w:sz w:val="28"/>
          <w:szCs w:val="28"/>
        </w:rPr>
        <w:t xml:space="preserve"> </w:t>
      </w:r>
      <w:r w:rsidR="00A467E9">
        <w:rPr>
          <w:rFonts w:ascii="Comic Sans MS" w:hAnsi="Comic Sans MS"/>
          <w:color w:val="auto"/>
          <w:sz w:val="28"/>
          <w:szCs w:val="28"/>
        </w:rPr>
        <w:t>–</w:t>
      </w:r>
      <w:r>
        <w:rPr>
          <w:rFonts w:ascii="Comic Sans MS" w:hAnsi="Comic Sans MS"/>
          <w:color w:val="auto"/>
          <w:sz w:val="28"/>
          <w:szCs w:val="28"/>
        </w:rPr>
        <w:t>Lunch and Recess</w:t>
      </w:r>
    </w:p>
    <w:p w:rsidR="0084595C" w:rsidRPr="0084595C" w:rsidRDefault="00882050" w:rsidP="0084595C">
      <w:pPr>
        <w:ind w:left="6360" w:hanging="63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1:10</w:t>
      </w:r>
      <w:r w:rsidR="0084595C" w:rsidRPr="0084595C">
        <w:rPr>
          <w:rFonts w:ascii="Comic Sans MS" w:hAnsi="Comic Sans MS"/>
          <w:color w:val="auto"/>
          <w:sz w:val="28"/>
          <w:szCs w:val="28"/>
        </w:rPr>
        <w:t>-</w:t>
      </w:r>
      <w:r>
        <w:rPr>
          <w:rFonts w:ascii="Comic Sans MS" w:hAnsi="Comic Sans MS"/>
          <w:color w:val="auto"/>
          <w:sz w:val="28"/>
          <w:szCs w:val="28"/>
        </w:rPr>
        <w:t>1:35</w:t>
      </w:r>
      <w:r w:rsidR="0084595C" w:rsidRPr="0084595C">
        <w:rPr>
          <w:rFonts w:ascii="Comic Sans MS" w:hAnsi="Comic Sans MS"/>
          <w:color w:val="auto"/>
          <w:sz w:val="28"/>
          <w:szCs w:val="28"/>
        </w:rPr>
        <w:t xml:space="preserve"> </w:t>
      </w:r>
      <w:r w:rsidR="009338EE">
        <w:rPr>
          <w:rFonts w:ascii="Comic Sans MS" w:hAnsi="Comic Sans MS"/>
          <w:color w:val="auto"/>
          <w:sz w:val="28"/>
          <w:szCs w:val="28"/>
        </w:rPr>
        <w:t>–</w:t>
      </w:r>
      <w:r>
        <w:rPr>
          <w:rFonts w:ascii="Comic Sans MS" w:hAnsi="Comic Sans MS"/>
          <w:color w:val="auto"/>
          <w:sz w:val="28"/>
          <w:szCs w:val="28"/>
        </w:rPr>
        <w:t>Read Aloud and Bathroom Break</w:t>
      </w:r>
    </w:p>
    <w:p w:rsidR="0084595C" w:rsidRDefault="00882050" w:rsidP="0084595C">
      <w:pPr>
        <w:ind w:left="5760" w:hanging="57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1:4</w:t>
      </w:r>
      <w:r w:rsidR="00824037">
        <w:rPr>
          <w:rFonts w:ascii="Comic Sans MS" w:hAnsi="Comic Sans MS"/>
          <w:color w:val="auto"/>
          <w:sz w:val="28"/>
          <w:szCs w:val="28"/>
        </w:rPr>
        <w:t>0-</w:t>
      </w:r>
      <w:r>
        <w:rPr>
          <w:rFonts w:ascii="Comic Sans MS" w:hAnsi="Comic Sans MS"/>
          <w:color w:val="auto"/>
          <w:sz w:val="28"/>
          <w:szCs w:val="28"/>
        </w:rPr>
        <w:t>2:20</w:t>
      </w:r>
      <w:r w:rsidR="0084595C" w:rsidRPr="0084595C">
        <w:rPr>
          <w:rFonts w:ascii="Comic Sans MS" w:hAnsi="Comic Sans MS"/>
          <w:color w:val="auto"/>
          <w:sz w:val="28"/>
          <w:szCs w:val="28"/>
        </w:rPr>
        <w:t xml:space="preserve"> – </w:t>
      </w:r>
      <w:r w:rsidR="00274E55">
        <w:rPr>
          <w:rFonts w:ascii="Comic Sans MS" w:hAnsi="Comic Sans MS"/>
          <w:color w:val="auto"/>
          <w:sz w:val="28"/>
          <w:szCs w:val="28"/>
        </w:rPr>
        <w:t>Science (Days 2</w:t>
      </w:r>
      <w:proofErr w:type="gramStart"/>
      <w:r w:rsidR="00274E55">
        <w:rPr>
          <w:rFonts w:ascii="Comic Sans MS" w:hAnsi="Comic Sans MS"/>
          <w:color w:val="auto"/>
          <w:sz w:val="28"/>
          <w:szCs w:val="28"/>
        </w:rPr>
        <w:t>,3</w:t>
      </w:r>
      <w:proofErr w:type="gramEnd"/>
      <w:r w:rsidR="00274E55">
        <w:rPr>
          <w:rFonts w:ascii="Comic Sans MS" w:hAnsi="Comic Sans MS"/>
          <w:color w:val="auto"/>
          <w:sz w:val="28"/>
          <w:szCs w:val="28"/>
        </w:rPr>
        <w:t xml:space="preserve">)   Social Studies (Days </w:t>
      </w:r>
      <w:r>
        <w:rPr>
          <w:rFonts w:ascii="Comic Sans MS" w:hAnsi="Comic Sans MS"/>
          <w:color w:val="auto"/>
          <w:sz w:val="28"/>
          <w:szCs w:val="28"/>
        </w:rPr>
        <w:t>5,6)</w:t>
      </w:r>
    </w:p>
    <w:p w:rsidR="0084595C" w:rsidRPr="0084595C" w:rsidRDefault="0084595C" w:rsidP="00824037">
      <w:pPr>
        <w:ind w:left="5760" w:hanging="5760"/>
        <w:rPr>
          <w:rFonts w:ascii="Comic Sans MS" w:hAnsi="Comic Sans MS"/>
          <w:color w:val="auto"/>
          <w:sz w:val="28"/>
          <w:szCs w:val="28"/>
        </w:rPr>
      </w:pPr>
      <w:r w:rsidRPr="0084595C">
        <w:rPr>
          <w:rFonts w:ascii="Comic Sans MS" w:hAnsi="Comic Sans MS"/>
          <w:color w:val="auto"/>
          <w:sz w:val="28"/>
          <w:szCs w:val="28"/>
        </w:rPr>
        <w:t>2:</w:t>
      </w:r>
      <w:r w:rsidR="00824037">
        <w:rPr>
          <w:rFonts w:ascii="Comic Sans MS" w:hAnsi="Comic Sans MS"/>
          <w:color w:val="auto"/>
          <w:sz w:val="28"/>
          <w:szCs w:val="28"/>
        </w:rPr>
        <w:t>20-3:00</w:t>
      </w:r>
      <w:r w:rsidR="00A467E9">
        <w:rPr>
          <w:rFonts w:ascii="Comic Sans MS" w:hAnsi="Comic Sans MS"/>
          <w:color w:val="auto"/>
          <w:sz w:val="28"/>
          <w:szCs w:val="28"/>
        </w:rPr>
        <w:t>-</w:t>
      </w:r>
      <w:r w:rsidR="00824037" w:rsidRPr="00824037">
        <w:rPr>
          <w:rFonts w:ascii="Comic Sans MS" w:hAnsi="Comic Sans MS"/>
          <w:color w:val="auto"/>
          <w:sz w:val="28"/>
          <w:szCs w:val="28"/>
        </w:rPr>
        <w:t xml:space="preserve"> </w:t>
      </w:r>
      <w:r w:rsidR="00882050">
        <w:rPr>
          <w:rFonts w:ascii="Comic Sans MS" w:hAnsi="Comic Sans MS"/>
          <w:color w:val="auto"/>
          <w:sz w:val="28"/>
          <w:szCs w:val="28"/>
        </w:rPr>
        <w:t>Chorus</w:t>
      </w:r>
      <w:r w:rsidR="00274E55">
        <w:rPr>
          <w:rFonts w:ascii="Comic Sans MS" w:hAnsi="Comic Sans MS"/>
          <w:color w:val="auto"/>
          <w:sz w:val="28"/>
          <w:szCs w:val="28"/>
        </w:rPr>
        <w:t xml:space="preserve"> (Days 1, 4)</w:t>
      </w:r>
    </w:p>
    <w:p w:rsidR="0084595C" w:rsidRPr="0084595C" w:rsidRDefault="0084595C" w:rsidP="0084595C">
      <w:pPr>
        <w:ind w:left="5760" w:hanging="5760"/>
        <w:rPr>
          <w:rFonts w:ascii="Comic Sans MS" w:hAnsi="Comic Sans MS"/>
          <w:color w:val="auto"/>
          <w:sz w:val="28"/>
          <w:szCs w:val="28"/>
        </w:rPr>
      </w:pPr>
      <w:r w:rsidRPr="0084595C">
        <w:rPr>
          <w:rFonts w:ascii="Comic Sans MS" w:hAnsi="Comic Sans MS"/>
          <w:color w:val="auto"/>
          <w:sz w:val="28"/>
          <w:szCs w:val="28"/>
        </w:rPr>
        <w:t>3:</w:t>
      </w:r>
      <w:r w:rsidR="00824037">
        <w:rPr>
          <w:rFonts w:ascii="Comic Sans MS" w:hAnsi="Comic Sans MS"/>
          <w:color w:val="auto"/>
          <w:sz w:val="28"/>
          <w:szCs w:val="28"/>
        </w:rPr>
        <w:t>00-3:15</w:t>
      </w:r>
      <w:r w:rsidRPr="0084595C">
        <w:rPr>
          <w:rFonts w:ascii="Comic Sans MS" w:hAnsi="Comic Sans MS"/>
          <w:color w:val="auto"/>
          <w:sz w:val="28"/>
          <w:szCs w:val="28"/>
        </w:rPr>
        <w:t>-</w:t>
      </w:r>
      <w:r w:rsidR="00961EED">
        <w:rPr>
          <w:rFonts w:ascii="Comic Sans MS" w:hAnsi="Comic Sans MS"/>
          <w:color w:val="auto"/>
          <w:sz w:val="28"/>
          <w:szCs w:val="28"/>
        </w:rPr>
        <w:t xml:space="preserve"> </w:t>
      </w:r>
      <w:r w:rsidR="00824037">
        <w:rPr>
          <w:rFonts w:ascii="Comic Sans MS" w:hAnsi="Comic Sans MS"/>
          <w:color w:val="auto"/>
          <w:sz w:val="28"/>
          <w:szCs w:val="28"/>
        </w:rPr>
        <w:t xml:space="preserve">Pack up and </w:t>
      </w:r>
      <w:r w:rsidR="00361A09">
        <w:rPr>
          <w:rFonts w:ascii="Comic Sans MS" w:hAnsi="Comic Sans MS"/>
          <w:color w:val="auto"/>
          <w:sz w:val="28"/>
          <w:szCs w:val="28"/>
        </w:rPr>
        <w:t>Dismissal</w:t>
      </w:r>
      <w:bookmarkStart w:id="0" w:name="_GoBack"/>
      <w:bookmarkEnd w:id="0"/>
    </w:p>
    <w:p w:rsidR="0084595C" w:rsidRPr="0084595C" w:rsidRDefault="0084595C">
      <w:pPr>
        <w:rPr>
          <w:rFonts w:ascii="Comic Sans MS" w:hAnsi="Comic Sans MS"/>
          <w:sz w:val="28"/>
          <w:szCs w:val="28"/>
        </w:rPr>
      </w:pPr>
    </w:p>
    <w:p w:rsidR="0084595C" w:rsidRPr="0084595C" w:rsidRDefault="0084595C" w:rsidP="0084595C">
      <w:pPr>
        <w:jc w:val="center"/>
        <w:rPr>
          <w:rFonts w:ascii="Comic Sans MS" w:hAnsi="Comic Sans MS"/>
          <w:b/>
          <w:color w:val="auto"/>
          <w:sz w:val="40"/>
          <w:szCs w:val="40"/>
        </w:rPr>
      </w:pPr>
      <w:r w:rsidRPr="0084595C">
        <w:rPr>
          <w:rFonts w:ascii="Comic Sans MS" w:hAnsi="Comic Sans MS"/>
          <w:b/>
          <w:color w:val="auto"/>
          <w:sz w:val="40"/>
          <w:szCs w:val="40"/>
        </w:rPr>
        <w:t>Special Schedule</w:t>
      </w:r>
    </w:p>
    <w:p w:rsidR="0084595C" w:rsidRPr="0084595C" w:rsidRDefault="0084595C" w:rsidP="0084595C">
      <w:pPr>
        <w:rPr>
          <w:rFonts w:ascii="Comic Sans MS" w:hAnsi="Comic Sans MS"/>
          <w:b/>
          <w:color w:val="auto"/>
          <w:sz w:val="28"/>
          <w:szCs w:val="28"/>
        </w:rPr>
      </w:pPr>
    </w:p>
    <w:p w:rsidR="0084595C" w:rsidRPr="0084595C" w:rsidRDefault="006B4234" w:rsidP="00882050">
      <w:pPr>
        <w:ind w:left="5760" w:hanging="57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EF34352" wp14:editId="556A96E0">
            <wp:simplePos x="0" y="0"/>
            <wp:positionH relativeFrom="column">
              <wp:posOffset>2682875</wp:posOffset>
            </wp:positionH>
            <wp:positionV relativeFrom="paragraph">
              <wp:posOffset>168275</wp:posOffset>
            </wp:positionV>
            <wp:extent cx="26670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446" y="21384"/>
                <wp:lineTo x="21446" y="0"/>
                <wp:lineTo x="0" y="0"/>
              </wp:wrapPolygon>
            </wp:wrapTight>
            <wp:docPr id="2" name="Picture 2" descr="C:\Users\Michael\AppData\Local\Microsoft\Windows\INetCache\IE\4WSX07HH\singers_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AppData\Local\Microsoft\Windows\INetCache\IE\4WSX07HH\singers_clipa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95C" w:rsidRPr="0084595C">
        <w:rPr>
          <w:rFonts w:ascii="Comic Sans MS" w:hAnsi="Comic Sans MS"/>
          <w:color w:val="auto"/>
          <w:sz w:val="28"/>
          <w:szCs w:val="28"/>
        </w:rPr>
        <w:t xml:space="preserve">Day 1: </w:t>
      </w:r>
      <w:r w:rsidR="00882050">
        <w:rPr>
          <w:rFonts w:ascii="Comic Sans MS" w:hAnsi="Comic Sans MS"/>
          <w:color w:val="auto"/>
          <w:sz w:val="28"/>
          <w:szCs w:val="28"/>
        </w:rPr>
        <w:t>Gym</w:t>
      </w:r>
    </w:p>
    <w:p w:rsidR="00F82580" w:rsidRPr="0084595C" w:rsidRDefault="0084595C" w:rsidP="00A467E9">
      <w:pPr>
        <w:ind w:left="5760" w:hanging="5760"/>
        <w:rPr>
          <w:rFonts w:ascii="Comic Sans MS" w:hAnsi="Comic Sans MS"/>
          <w:color w:val="auto"/>
          <w:sz w:val="28"/>
          <w:szCs w:val="28"/>
        </w:rPr>
      </w:pPr>
      <w:r w:rsidRPr="0084595C">
        <w:rPr>
          <w:rFonts w:ascii="Comic Sans MS" w:hAnsi="Comic Sans MS"/>
          <w:color w:val="auto"/>
          <w:sz w:val="28"/>
          <w:szCs w:val="28"/>
        </w:rPr>
        <w:t xml:space="preserve">Day 2: </w:t>
      </w:r>
      <w:r w:rsidR="003B4712">
        <w:rPr>
          <w:rFonts w:ascii="Comic Sans MS" w:hAnsi="Comic Sans MS"/>
          <w:color w:val="auto"/>
          <w:sz w:val="28"/>
          <w:szCs w:val="28"/>
        </w:rPr>
        <w:t>Art</w:t>
      </w:r>
    </w:p>
    <w:p w:rsidR="0084595C" w:rsidRPr="0084595C" w:rsidRDefault="003B4712" w:rsidP="0084595C">
      <w:pPr>
        <w:ind w:left="5760" w:hanging="57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 xml:space="preserve">Day 3: </w:t>
      </w:r>
      <w:r w:rsidR="00882050">
        <w:rPr>
          <w:rFonts w:ascii="Comic Sans MS" w:hAnsi="Comic Sans MS"/>
          <w:color w:val="auto"/>
          <w:sz w:val="28"/>
          <w:szCs w:val="28"/>
        </w:rPr>
        <w:t>Library</w:t>
      </w:r>
    </w:p>
    <w:p w:rsidR="00A467E9" w:rsidRPr="0084595C" w:rsidRDefault="003B4712" w:rsidP="00882050">
      <w:pPr>
        <w:ind w:left="5760" w:hanging="57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 xml:space="preserve">Day 4: </w:t>
      </w:r>
      <w:r w:rsidR="00882050">
        <w:rPr>
          <w:rFonts w:ascii="Comic Sans MS" w:hAnsi="Comic Sans MS"/>
          <w:color w:val="auto"/>
          <w:sz w:val="28"/>
          <w:szCs w:val="28"/>
        </w:rPr>
        <w:t>Gym</w:t>
      </w:r>
    </w:p>
    <w:p w:rsidR="00F82580" w:rsidRPr="0084595C" w:rsidRDefault="003B4712" w:rsidP="00A467E9">
      <w:pPr>
        <w:ind w:left="5760" w:hanging="57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Day 5: Art</w:t>
      </w:r>
      <w:r w:rsidR="00F82580">
        <w:rPr>
          <w:rFonts w:ascii="Comic Sans MS" w:hAnsi="Comic Sans MS"/>
          <w:color w:val="auto"/>
          <w:sz w:val="28"/>
          <w:szCs w:val="28"/>
        </w:rPr>
        <w:tab/>
        <w:t xml:space="preserve">     </w:t>
      </w:r>
      <w:r w:rsidR="00F82580">
        <w:rPr>
          <w:rFonts w:ascii="Comic Sans MS" w:hAnsi="Comic Sans MS"/>
          <w:color w:val="auto"/>
          <w:sz w:val="28"/>
          <w:szCs w:val="28"/>
        </w:rPr>
        <w:tab/>
      </w:r>
    </w:p>
    <w:p w:rsidR="0084595C" w:rsidRPr="0084595C" w:rsidRDefault="003B4712" w:rsidP="0084595C">
      <w:pPr>
        <w:ind w:left="5760" w:hanging="5760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 xml:space="preserve">Day 6: </w:t>
      </w:r>
      <w:r w:rsidR="00DF64E7">
        <w:rPr>
          <w:rFonts w:ascii="Comic Sans MS" w:hAnsi="Comic Sans MS"/>
          <w:color w:val="auto"/>
          <w:sz w:val="28"/>
          <w:szCs w:val="28"/>
        </w:rPr>
        <w:t>Music</w:t>
      </w:r>
    </w:p>
    <w:p w:rsidR="0084595C" w:rsidRDefault="0084595C"/>
    <w:p w:rsidR="0096531E" w:rsidRPr="006B4234" w:rsidRDefault="0096531E" w:rsidP="0096531E">
      <w:pPr>
        <w:rPr>
          <w:sz w:val="40"/>
          <w:szCs w:val="40"/>
        </w:rPr>
      </w:pPr>
      <w:r w:rsidRPr="006B4234">
        <w:rPr>
          <w:rFonts w:ascii="Comic Sans MS" w:eastAsia="Comic Sans MS" w:hAnsi="Comic Sans MS" w:cs="Comic Sans MS"/>
          <w:b/>
          <w:i/>
          <w:sz w:val="40"/>
          <w:szCs w:val="40"/>
        </w:rPr>
        <w:t xml:space="preserve">Classroom Expectations </w:t>
      </w:r>
      <w:r w:rsidR="006B4234">
        <w:rPr>
          <w:rFonts w:ascii="Comic Sans MS" w:eastAsia="Comic Sans MS" w:hAnsi="Comic Sans MS" w:cs="Comic Sans MS"/>
          <w:b/>
          <w:i/>
          <w:sz w:val="40"/>
          <w:szCs w:val="40"/>
        </w:rPr>
        <w:t xml:space="preserve"> </w:t>
      </w:r>
      <w:r w:rsidR="00C7138E">
        <w:rPr>
          <w:rFonts w:ascii="Comic Sans MS" w:eastAsia="Comic Sans MS" w:hAnsi="Comic Sans MS" w:cs="Comic Sans MS"/>
          <w:b/>
          <w:i/>
          <w:sz w:val="40"/>
          <w:szCs w:val="40"/>
        </w:rPr>
        <w:t xml:space="preserve">   </w:t>
      </w:r>
      <w:r w:rsidR="0067033F">
        <w:rPr>
          <w:rFonts w:ascii="Comic Sans MS" w:eastAsia="Comic Sans MS" w:hAnsi="Comic Sans MS" w:cs="Comic Sans MS"/>
          <w:b/>
          <w:i/>
          <w:sz w:val="40"/>
          <w:szCs w:val="40"/>
        </w:rPr>
        <w:tab/>
      </w:r>
      <w:r w:rsidR="0067033F">
        <w:rPr>
          <w:rFonts w:ascii="Comic Sans MS" w:eastAsia="Comic Sans MS" w:hAnsi="Comic Sans MS" w:cs="Comic Sans MS"/>
          <w:b/>
          <w:i/>
          <w:sz w:val="40"/>
          <w:szCs w:val="40"/>
        </w:rPr>
        <w:tab/>
        <w:t xml:space="preserve">  </w:t>
      </w:r>
      <w:r w:rsidR="00C261E0">
        <w:rPr>
          <w:rFonts w:ascii="Comic Sans MS" w:eastAsia="Comic Sans MS" w:hAnsi="Comic Sans MS" w:cs="Comic Sans MS"/>
          <w:b/>
          <w:i/>
          <w:sz w:val="40"/>
          <w:szCs w:val="40"/>
        </w:rPr>
        <w:t xml:space="preserve">Rewards </w:t>
      </w:r>
    </w:p>
    <w:p w:rsidR="0096531E" w:rsidRPr="006B4234" w:rsidRDefault="0096531E" w:rsidP="0096531E">
      <w:pPr>
        <w:rPr>
          <w:sz w:val="40"/>
          <w:szCs w:val="40"/>
        </w:rPr>
      </w:pPr>
      <w:proofErr w:type="gramStart"/>
      <w:r w:rsidRPr="006B4234">
        <w:rPr>
          <w:rFonts w:ascii="Comic Sans MS" w:eastAsia="Comic Sans MS" w:hAnsi="Comic Sans MS" w:cs="Comic Sans MS"/>
          <w:b/>
          <w:i/>
          <w:sz w:val="40"/>
          <w:szCs w:val="40"/>
        </w:rPr>
        <w:t>Rules</w:t>
      </w:r>
      <w:r w:rsidR="006B4234">
        <w:rPr>
          <w:rFonts w:ascii="Comic Sans MS" w:eastAsia="Comic Sans MS" w:hAnsi="Comic Sans MS" w:cs="Comic Sans MS"/>
          <w:b/>
          <w:i/>
          <w:sz w:val="40"/>
          <w:szCs w:val="40"/>
        </w:rPr>
        <w:t xml:space="preserve"> </w:t>
      </w:r>
      <w:r w:rsidR="001815F2">
        <w:rPr>
          <w:rFonts w:ascii="Comic Sans MS" w:eastAsia="Comic Sans MS" w:hAnsi="Comic Sans MS" w:cs="Comic Sans MS"/>
          <w:b/>
          <w:i/>
          <w:sz w:val="40"/>
          <w:szCs w:val="40"/>
        </w:rPr>
        <w:t xml:space="preserve"> (</w:t>
      </w:r>
      <w:proofErr w:type="gramEnd"/>
      <w:r w:rsidR="001815F2">
        <w:rPr>
          <w:rFonts w:ascii="Comic Sans MS" w:eastAsia="Comic Sans MS" w:hAnsi="Comic Sans MS" w:cs="Comic Sans MS"/>
          <w:b/>
          <w:i/>
          <w:sz w:val="40"/>
          <w:szCs w:val="40"/>
        </w:rPr>
        <w:t>P.B.</w:t>
      </w:r>
      <w:r w:rsidR="004574A8">
        <w:rPr>
          <w:rFonts w:ascii="Comic Sans MS" w:eastAsia="Comic Sans MS" w:hAnsi="Comic Sans MS" w:cs="Comic Sans MS"/>
          <w:b/>
          <w:i/>
          <w:sz w:val="40"/>
          <w:szCs w:val="40"/>
        </w:rPr>
        <w:t>I.</w:t>
      </w:r>
      <w:r w:rsidR="001815F2">
        <w:rPr>
          <w:rFonts w:ascii="Comic Sans MS" w:eastAsia="Comic Sans MS" w:hAnsi="Comic Sans MS" w:cs="Comic Sans MS"/>
          <w:b/>
          <w:i/>
          <w:sz w:val="40"/>
          <w:szCs w:val="40"/>
        </w:rPr>
        <w:t>S)</w:t>
      </w:r>
    </w:p>
    <w:p w:rsidR="00C261E0" w:rsidRDefault="0067033F" w:rsidP="0096531E">
      <w:pPr>
        <w:rPr>
          <w:rFonts w:ascii="Comic Sans MS" w:eastAsia="Comic Sans MS" w:hAnsi="Comic Sans MS" w:cs="Comic Sans MS"/>
          <w:sz w:val="28"/>
          <w:szCs w:val="28"/>
        </w:rPr>
      </w:pPr>
      <w:r w:rsidRPr="00C261E0">
        <w:rPr>
          <w:rFonts w:ascii="Comic Sans MS" w:hAnsi="Comic Sans MS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2C73C" wp14:editId="41521227">
                <wp:simplePos x="0" y="0"/>
                <wp:positionH relativeFrom="column">
                  <wp:posOffset>3362325</wp:posOffset>
                </wp:positionH>
                <wp:positionV relativeFrom="paragraph">
                  <wp:posOffset>13970</wp:posOffset>
                </wp:positionV>
                <wp:extent cx="3218180" cy="1057275"/>
                <wp:effectExtent l="0" t="0" r="2032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1E0" w:rsidRPr="00C7138E" w:rsidRDefault="003B1C57" w:rsidP="00C7138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Cougar Cash</w:t>
                            </w:r>
                            <w:r w:rsidR="00C261E0" w:rsidRPr="00C7138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class rewards are given for positive behavior.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61E0" w:rsidRPr="00C7138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820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Hockey pucks </w:t>
                            </w:r>
                            <w:r w:rsidR="0067033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are earned for </w:t>
                            </w:r>
                            <w:r w:rsidR="008820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class rewards.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1.1pt;width:253.4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">
                <v:textbox>
                  <w:txbxContent>
                    <w:p w:rsidR="00C261E0" w:rsidRPr="00C7138E" w:rsidRDefault="003B1C57" w:rsidP="00C7138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Cougar Cash</w:t>
                      </w:r>
                      <w:r w:rsidR="00C261E0" w:rsidRPr="00C7138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class rewards are given for positive behavior.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C261E0" w:rsidRPr="00C7138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="0088205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Hockey pucks </w:t>
                      </w:r>
                      <w:r w:rsidR="0067033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are earned for </w:t>
                      </w:r>
                      <w:r w:rsidR="00882050">
                        <w:rPr>
                          <w:rFonts w:ascii="Comic Sans MS" w:hAnsi="Comic Sans MS"/>
                          <w:sz w:val="28"/>
                          <w:szCs w:val="28"/>
                        </w:rPr>
                        <w:t>class rewards.</w:t>
                      </w:r>
                    </w:p>
                  </w:txbxContent>
                </v:textbox>
              </v:shape>
            </w:pict>
          </mc:Fallback>
        </mc:AlternateContent>
      </w:r>
      <w:r w:rsidR="0096531E">
        <w:rPr>
          <w:rFonts w:ascii="Comic Sans MS" w:eastAsia="Comic Sans MS" w:hAnsi="Comic Sans MS" w:cs="Comic Sans MS"/>
          <w:sz w:val="28"/>
          <w:szCs w:val="28"/>
        </w:rPr>
        <w:tab/>
        <w:t xml:space="preserve">1. Be </w:t>
      </w:r>
      <w:r w:rsidR="009D2995">
        <w:rPr>
          <w:rFonts w:ascii="Comic Sans MS" w:eastAsia="Comic Sans MS" w:hAnsi="Comic Sans MS" w:cs="Comic Sans MS"/>
          <w:sz w:val="28"/>
          <w:szCs w:val="28"/>
        </w:rPr>
        <w:t>RESPONSIBLE</w:t>
      </w:r>
      <w:r w:rsidR="0096531E">
        <w:rPr>
          <w:rFonts w:ascii="Comic Sans MS" w:eastAsia="Comic Sans MS" w:hAnsi="Comic Sans MS" w:cs="Comic Sans MS"/>
          <w:sz w:val="28"/>
          <w:szCs w:val="28"/>
        </w:rPr>
        <w:t xml:space="preserve">                            </w:t>
      </w:r>
      <w:r w:rsidR="006B4234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6531E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B4234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96531E" w:rsidRDefault="0096531E" w:rsidP="0096531E">
      <w:r>
        <w:rPr>
          <w:rFonts w:ascii="Comic Sans MS" w:eastAsia="Comic Sans MS" w:hAnsi="Comic Sans MS" w:cs="Comic Sans MS"/>
          <w:sz w:val="28"/>
          <w:szCs w:val="28"/>
        </w:rPr>
        <w:tab/>
        <w:t>2. Be RESP</w:t>
      </w:r>
      <w:r w:rsidR="009D2995">
        <w:rPr>
          <w:rFonts w:ascii="Comic Sans MS" w:eastAsia="Comic Sans MS" w:hAnsi="Comic Sans MS" w:cs="Comic Sans MS"/>
          <w:sz w:val="28"/>
          <w:szCs w:val="28"/>
        </w:rPr>
        <w:t>ECTFUL</w:t>
      </w: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</w:t>
      </w:r>
      <w:r w:rsidR="006B4234">
        <w:rPr>
          <w:rFonts w:ascii="Comic Sans MS" w:eastAsia="Comic Sans MS" w:hAnsi="Comic Sans MS" w:cs="Comic Sans MS"/>
          <w:sz w:val="28"/>
          <w:szCs w:val="28"/>
        </w:rPr>
        <w:t xml:space="preserve">   </w:t>
      </w:r>
    </w:p>
    <w:p w:rsidR="0096531E" w:rsidRDefault="0096531E" w:rsidP="0096531E">
      <w:r>
        <w:rPr>
          <w:rFonts w:ascii="Comic Sans MS" w:eastAsia="Comic Sans MS" w:hAnsi="Comic Sans MS" w:cs="Comic Sans MS"/>
          <w:sz w:val="28"/>
          <w:szCs w:val="28"/>
        </w:rPr>
        <w:tab/>
        <w:t xml:space="preserve">3. Be SAFE                                                                 </w:t>
      </w:r>
      <w:r w:rsidR="006B4234">
        <w:rPr>
          <w:rFonts w:ascii="Comic Sans MS" w:eastAsia="Comic Sans MS" w:hAnsi="Comic Sans MS" w:cs="Comic Sans MS"/>
          <w:sz w:val="28"/>
          <w:szCs w:val="28"/>
        </w:rPr>
        <w:t xml:space="preserve">      </w:t>
      </w:r>
    </w:p>
    <w:p w:rsidR="00D3681A" w:rsidRDefault="00D3681A">
      <w:pPr>
        <w:rPr>
          <w:rFonts w:ascii="Comic Sans MS" w:eastAsia="Comic Sans MS" w:hAnsi="Comic Sans MS" w:cs="Comic Sans MS"/>
          <w:b/>
          <w:i/>
          <w:sz w:val="28"/>
          <w:szCs w:val="28"/>
        </w:rPr>
      </w:pPr>
    </w:p>
    <w:p w:rsidR="00D3681A" w:rsidRDefault="00D3681A">
      <w:pPr>
        <w:rPr>
          <w:rFonts w:ascii="Comic Sans MS" w:eastAsia="Comic Sans MS" w:hAnsi="Comic Sans MS" w:cs="Comic Sans MS"/>
          <w:b/>
          <w:i/>
          <w:sz w:val="28"/>
          <w:szCs w:val="28"/>
        </w:rPr>
      </w:pPr>
    </w:p>
    <w:p w:rsidR="00882050" w:rsidRDefault="00882050">
      <w:pPr>
        <w:rPr>
          <w:rFonts w:ascii="Comic Sans MS" w:eastAsia="Comic Sans MS" w:hAnsi="Comic Sans MS" w:cs="Comic Sans MS"/>
          <w:b/>
          <w:i/>
          <w:sz w:val="44"/>
          <w:szCs w:val="44"/>
        </w:rPr>
      </w:pPr>
    </w:p>
    <w:p w:rsidR="00882050" w:rsidRDefault="00882050">
      <w:pPr>
        <w:rPr>
          <w:rFonts w:ascii="Comic Sans MS" w:eastAsia="Comic Sans MS" w:hAnsi="Comic Sans MS" w:cs="Comic Sans MS"/>
          <w:b/>
          <w:i/>
          <w:sz w:val="44"/>
          <w:szCs w:val="44"/>
        </w:rPr>
      </w:pPr>
    </w:p>
    <w:p w:rsidR="0096359A" w:rsidRPr="00D3681A" w:rsidRDefault="00EE6F0C">
      <w:pPr>
        <w:rPr>
          <w:sz w:val="44"/>
          <w:szCs w:val="44"/>
        </w:rPr>
      </w:pPr>
      <w:r w:rsidRPr="00D3681A">
        <w:rPr>
          <w:rFonts w:ascii="Comic Sans MS" w:eastAsia="Comic Sans MS" w:hAnsi="Comic Sans MS" w:cs="Comic Sans MS"/>
          <w:b/>
          <w:i/>
          <w:sz w:val="44"/>
          <w:szCs w:val="44"/>
        </w:rPr>
        <w:lastRenderedPageBreak/>
        <w:t>Course Descriptions</w:t>
      </w:r>
      <w:r w:rsidRPr="00D3681A">
        <w:rPr>
          <w:rFonts w:ascii="Comic Sans MS" w:eastAsia="Comic Sans MS" w:hAnsi="Comic Sans MS" w:cs="Comic Sans MS"/>
          <w:sz w:val="44"/>
          <w:szCs w:val="44"/>
        </w:rPr>
        <w:t> </w:t>
      </w:r>
    </w:p>
    <w:p w:rsidR="0096359A" w:rsidRDefault="00EE6F0C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ab/>
        <w:t xml:space="preserve">*Mathematics and ELA will be aligned to </w:t>
      </w:r>
      <w:r w:rsidR="00882050">
        <w:rPr>
          <w:rFonts w:ascii="Comic Sans MS" w:eastAsia="Comic Sans MS" w:hAnsi="Comic Sans MS" w:cs="Comic Sans MS"/>
          <w:b/>
          <w:sz w:val="28"/>
          <w:szCs w:val="28"/>
        </w:rPr>
        <w:t>Next Gen</w:t>
      </w:r>
      <w:r w:rsidR="00D319ED">
        <w:rPr>
          <w:rFonts w:ascii="Comic Sans MS" w:eastAsia="Comic Sans MS" w:hAnsi="Comic Sans MS" w:cs="Comic Sans MS"/>
          <w:b/>
          <w:sz w:val="28"/>
          <w:szCs w:val="28"/>
        </w:rPr>
        <w:t>eration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Standards</w:t>
      </w:r>
    </w:p>
    <w:p w:rsidR="0084595C" w:rsidRDefault="0084595C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84595C" w:rsidRDefault="0084595C" w:rsidP="0084595C"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English Language Arts – Comprehensive Literacy</w:t>
      </w:r>
    </w:p>
    <w:p w:rsidR="0084595C" w:rsidRDefault="00D3681A" w:rsidP="0084595C">
      <w:r>
        <w:rPr>
          <w:rFonts w:ascii="Comic Sans MS" w:eastAsia="Comic Sans MS" w:hAnsi="Comic Sans MS" w:cs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41379175" wp14:editId="0BD41F3B">
            <wp:simplePos x="0" y="0"/>
            <wp:positionH relativeFrom="column">
              <wp:posOffset>4181475</wp:posOffset>
            </wp:positionH>
            <wp:positionV relativeFrom="paragraph">
              <wp:posOffset>10160</wp:posOffset>
            </wp:positionV>
            <wp:extent cx="234378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19" y="21340"/>
                <wp:lineTo x="21419" y="0"/>
                <wp:lineTo x="0" y="0"/>
              </wp:wrapPolygon>
            </wp:wrapTight>
            <wp:docPr id="3" name="Picture 3" descr="C:\Users\Michael\AppData\Local\Microsoft\Windows\INetCache\IE\4WSX07HH\children_read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\AppData\Local\Microsoft\Windows\INetCache\IE\4WSX07HH\children_reading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38E">
        <w:t>Resource:  Lucy Calkins Units of Study for Reading and Writing</w:t>
      </w:r>
    </w:p>
    <w:p w:rsidR="00C7138E" w:rsidRDefault="00C7138E" w:rsidP="0084595C"/>
    <w:p w:rsidR="0084595C" w:rsidRDefault="0084595C" w:rsidP="0084595C">
      <w:r w:rsidRPr="000E46C8">
        <w:rPr>
          <w:rFonts w:ascii="Comic Sans MS" w:eastAsia="Comic Sans MS" w:hAnsi="Comic Sans MS" w:cs="Comic Sans MS"/>
          <w:b/>
          <w:sz w:val="28"/>
          <w:szCs w:val="28"/>
          <w:u w:val="single"/>
        </w:rPr>
        <w:t>Reader’s Workshop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Using Leveled Class Libraries</w:t>
      </w:r>
    </w:p>
    <w:p w:rsidR="0084595C" w:rsidRDefault="0084595C" w:rsidP="0084595C"/>
    <w:p w:rsidR="0084595C" w:rsidRPr="00D3681A" w:rsidRDefault="00D3681A" w:rsidP="00D3681A">
      <w:pPr>
        <w:pStyle w:val="ListParagraph"/>
        <w:numPr>
          <w:ilvl w:val="0"/>
          <w:numId w:val="14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4595C" w:rsidRPr="00D3681A">
        <w:rPr>
          <w:rFonts w:ascii="Comic Sans MS" w:eastAsia="Comic Sans MS" w:hAnsi="Comic Sans MS" w:cs="Comic Sans MS"/>
          <w:sz w:val="28"/>
          <w:szCs w:val="28"/>
        </w:rPr>
        <w:t xml:space="preserve">Mini lessons on comprehension strategies (whole group) </w:t>
      </w:r>
    </w:p>
    <w:p w:rsidR="0084595C" w:rsidRDefault="0084595C" w:rsidP="0084595C">
      <w:pPr>
        <w:numPr>
          <w:ilvl w:val="0"/>
          <w:numId w:val="11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Think/Pair/Share </w:t>
      </w:r>
    </w:p>
    <w:p w:rsidR="0084595C" w:rsidRDefault="0084595C" w:rsidP="0084595C">
      <w:pPr>
        <w:numPr>
          <w:ilvl w:val="0"/>
          <w:numId w:val="11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Small group instruction in strategy groups </w:t>
      </w:r>
    </w:p>
    <w:p w:rsidR="0084595C" w:rsidRDefault="0084595C" w:rsidP="0084595C">
      <w:pPr>
        <w:numPr>
          <w:ilvl w:val="0"/>
          <w:numId w:val="11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Independent Reading/Individualized Conferences/Running Records </w:t>
      </w:r>
    </w:p>
    <w:p w:rsidR="0084595C" w:rsidRDefault="0084595C" w:rsidP="0084595C">
      <w:pPr>
        <w:numPr>
          <w:ilvl w:val="0"/>
          <w:numId w:val="11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Speaking and Listening </w:t>
      </w:r>
    </w:p>
    <w:p w:rsidR="0084595C" w:rsidRDefault="0084595C" w:rsidP="0084595C">
      <w:pPr>
        <w:numPr>
          <w:ilvl w:val="0"/>
          <w:numId w:val="11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Critical Thinking </w:t>
      </w:r>
    </w:p>
    <w:p w:rsidR="0084595C" w:rsidRDefault="0084595C" w:rsidP="0084595C"/>
    <w:p w:rsidR="0084595C" w:rsidRPr="000E46C8" w:rsidRDefault="0084595C" w:rsidP="0084595C">
      <w:pPr>
        <w:rPr>
          <w:u w:val="single"/>
        </w:rPr>
      </w:pPr>
      <w:r w:rsidRPr="000E46C8"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Writer’s Workshop </w:t>
      </w:r>
    </w:p>
    <w:p w:rsidR="0084595C" w:rsidRDefault="0084595C" w:rsidP="0084595C"/>
    <w:p w:rsidR="0084595C" w:rsidRDefault="0084595C" w:rsidP="0084595C">
      <w:pPr>
        <w:numPr>
          <w:ilvl w:val="0"/>
          <w:numId w:val="1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The Writing Process </w:t>
      </w:r>
    </w:p>
    <w:p w:rsidR="0084595C" w:rsidRDefault="0084595C" w:rsidP="0084595C">
      <w:pPr>
        <w:numPr>
          <w:ilvl w:val="0"/>
          <w:numId w:val="12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Six Traits of Writing  </w:t>
      </w:r>
    </w:p>
    <w:p w:rsidR="0084595C" w:rsidRDefault="0084595C" w:rsidP="0084595C">
      <w:pPr>
        <w:numPr>
          <w:ilvl w:val="0"/>
          <w:numId w:val="12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We will focus on these traits in all of the types of writing listed below.</w:t>
      </w:r>
    </w:p>
    <w:p w:rsidR="0084595C" w:rsidRDefault="00D3681A" w:rsidP="0084595C">
      <w:r>
        <w:rPr>
          <w:rFonts w:ascii="Comic Sans MS" w:eastAsia="Comic Sans MS" w:hAnsi="Comic Sans MS" w:cs="Comic Sans MS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AB036A3" wp14:editId="452CD445">
            <wp:simplePos x="0" y="0"/>
            <wp:positionH relativeFrom="column">
              <wp:posOffset>-19050</wp:posOffset>
            </wp:positionH>
            <wp:positionV relativeFrom="paragraph">
              <wp:posOffset>50165</wp:posOffset>
            </wp:positionV>
            <wp:extent cx="1114425" cy="1133475"/>
            <wp:effectExtent l="0" t="0" r="9525" b="9525"/>
            <wp:wrapTight wrapText="bothSides">
              <wp:wrapPolygon edited="0">
                <wp:start x="15138" y="0"/>
                <wp:lineTo x="13662" y="1089"/>
                <wp:lineTo x="3692" y="11617"/>
                <wp:lineTo x="2585" y="13432"/>
                <wp:lineTo x="0" y="19966"/>
                <wp:lineTo x="0" y="21418"/>
                <wp:lineTo x="2215" y="21418"/>
                <wp:lineTo x="13292" y="21418"/>
                <wp:lineTo x="18092" y="19966"/>
                <wp:lineTo x="16985" y="17425"/>
                <wp:lineTo x="18831" y="11617"/>
                <wp:lineTo x="21415" y="5808"/>
                <wp:lineTo x="21415" y="3267"/>
                <wp:lineTo x="18092" y="0"/>
                <wp:lineTo x="15138" y="0"/>
              </wp:wrapPolygon>
            </wp:wrapTight>
            <wp:docPr id="4" name="Picture 4" descr="C:\Users\Michael\AppData\Local\Microsoft\Windows\INetCache\IE\FMMV0F7J\school1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\AppData\Local\Microsoft\Windows\INetCache\IE\FMMV0F7J\school13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95C">
        <w:rPr>
          <w:rFonts w:ascii="Comic Sans MS" w:eastAsia="Comic Sans MS" w:hAnsi="Comic Sans MS" w:cs="Comic Sans MS"/>
          <w:sz w:val="28"/>
          <w:szCs w:val="28"/>
        </w:rPr>
        <w:tab/>
      </w:r>
      <w:r w:rsidR="0084595C">
        <w:rPr>
          <w:rFonts w:ascii="Comic Sans MS" w:eastAsia="Comic Sans MS" w:hAnsi="Comic Sans MS" w:cs="Comic Sans MS"/>
          <w:sz w:val="28"/>
          <w:szCs w:val="28"/>
        </w:rPr>
        <w:tab/>
        <w:t>- Narrative Writing</w:t>
      </w:r>
    </w:p>
    <w:p w:rsidR="0084595C" w:rsidRDefault="0084595C" w:rsidP="0084595C"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  <w:t>- Persuasive Writing</w:t>
      </w:r>
    </w:p>
    <w:p w:rsidR="0084595C" w:rsidRDefault="0084595C" w:rsidP="0084595C"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  <w:t>- Informational Writing</w:t>
      </w:r>
    </w:p>
    <w:p w:rsidR="0084595C" w:rsidRDefault="0084595C" w:rsidP="0084595C"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  <w:t>- Literary Essay</w:t>
      </w:r>
    </w:p>
    <w:p w:rsidR="0084595C" w:rsidRDefault="0084595C" w:rsidP="0084595C">
      <w:r>
        <w:rPr>
          <w:rFonts w:ascii="Comic Sans MS" w:eastAsia="Comic Sans MS" w:hAnsi="Comic Sans MS" w:cs="Comic Sans MS"/>
          <w:sz w:val="28"/>
          <w:szCs w:val="28"/>
        </w:rPr>
        <w:t xml:space="preserve">                    - Research</w:t>
      </w:r>
    </w:p>
    <w:p w:rsidR="0084595C" w:rsidRDefault="0084595C" w:rsidP="0084595C"/>
    <w:p w:rsidR="0084595C" w:rsidRDefault="0084595C" w:rsidP="0084595C"/>
    <w:p w:rsidR="0084595C" w:rsidRPr="00D3681A" w:rsidRDefault="0084595C" w:rsidP="0084595C">
      <w:pPr>
        <w:rPr>
          <w:i/>
        </w:rPr>
      </w:pPr>
      <w:r w:rsidRPr="00D3681A">
        <w:rPr>
          <w:rFonts w:ascii="Comic Sans MS" w:eastAsia="Comic Sans MS" w:hAnsi="Comic Sans MS" w:cs="Comic Sans MS"/>
          <w:i/>
          <w:sz w:val="28"/>
          <w:szCs w:val="28"/>
        </w:rPr>
        <w:t xml:space="preserve">*Writing </w:t>
      </w:r>
      <w:r w:rsidR="00DF64E7">
        <w:rPr>
          <w:rFonts w:ascii="Comic Sans MS" w:eastAsia="Comic Sans MS" w:hAnsi="Comic Sans MS" w:cs="Comic Sans MS"/>
          <w:i/>
          <w:sz w:val="28"/>
          <w:szCs w:val="28"/>
        </w:rPr>
        <w:t xml:space="preserve">across the content areas </w:t>
      </w:r>
      <w:r w:rsidR="004D5CE3">
        <w:rPr>
          <w:rFonts w:ascii="Comic Sans MS" w:eastAsia="Comic Sans MS" w:hAnsi="Comic Sans MS" w:cs="Comic Sans MS"/>
          <w:i/>
          <w:sz w:val="28"/>
          <w:szCs w:val="28"/>
        </w:rPr>
        <w:t>throughout the school year*</w:t>
      </w:r>
    </w:p>
    <w:p w:rsidR="0084595C" w:rsidRDefault="0084595C" w:rsidP="0084595C"/>
    <w:p w:rsidR="0084595C" w:rsidRPr="000E46C8" w:rsidRDefault="0084595C" w:rsidP="0084595C">
      <w:pPr>
        <w:rPr>
          <w:u w:val="single"/>
        </w:rPr>
      </w:pPr>
      <w:r w:rsidRPr="000E46C8">
        <w:rPr>
          <w:rFonts w:ascii="Comic Sans MS" w:eastAsia="Comic Sans MS" w:hAnsi="Comic Sans MS" w:cs="Comic Sans MS"/>
          <w:b/>
          <w:sz w:val="28"/>
          <w:szCs w:val="28"/>
          <w:u w:val="single"/>
        </w:rPr>
        <w:t>Word Study</w:t>
      </w:r>
    </w:p>
    <w:p w:rsidR="0084595C" w:rsidRDefault="0084595C" w:rsidP="0084595C"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  <w:t>-</w:t>
      </w:r>
      <w:r w:rsidR="00A467E9">
        <w:rPr>
          <w:rFonts w:ascii="Comic Sans MS" w:eastAsia="Comic Sans MS" w:hAnsi="Comic Sans MS" w:cs="Comic Sans MS"/>
          <w:sz w:val="28"/>
          <w:szCs w:val="28"/>
        </w:rPr>
        <w:t>Spelling Connections</w:t>
      </w:r>
    </w:p>
    <w:p w:rsidR="0084595C" w:rsidRDefault="0084595C" w:rsidP="0084595C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  <w:t>-Write Source-Grammar, Punctuation, and Sentence</w:t>
      </w:r>
      <w:r w:rsidR="005A530E">
        <w:rPr>
          <w:rFonts w:ascii="Comic Sans MS" w:eastAsia="Comic Sans MS" w:hAnsi="Comic Sans MS" w:cs="Comic Sans MS"/>
          <w:sz w:val="28"/>
          <w:szCs w:val="28"/>
        </w:rPr>
        <w:t xml:space="preserve"> structure</w:t>
      </w:r>
    </w:p>
    <w:p w:rsidR="0084595C" w:rsidRDefault="0084595C"/>
    <w:p w:rsidR="0096531E" w:rsidRDefault="0096531E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96531E" w:rsidRDefault="0096531E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96531E" w:rsidRDefault="0096531E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96531E" w:rsidRDefault="0096531E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96531E" w:rsidRPr="0096531E" w:rsidRDefault="0096531E" w:rsidP="0096531E">
      <w:pPr>
        <w:rPr>
          <w:rFonts w:ascii="Comic Sans MS" w:hAnsi="Comic Sans MS"/>
          <w:color w:val="auto"/>
        </w:rPr>
      </w:pPr>
      <w:r w:rsidRPr="000E46C8">
        <w:rPr>
          <w:rFonts w:ascii="Comic Sans MS" w:eastAsia="Comic Sans MS" w:hAnsi="Comic Sans MS" w:cs="Comic Sans MS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3360" behindDoc="1" locked="0" layoutInCell="1" allowOverlap="1" wp14:anchorId="0D1029B9" wp14:editId="401D440C">
            <wp:simplePos x="0" y="0"/>
            <wp:positionH relativeFrom="column">
              <wp:posOffset>4909820</wp:posOffset>
            </wp:positionH>
            <wp:positionV relativeFrom="paragraph">
              <wp:posOffset>-111125</wp:posOffset>
            </wp:positionV>
            <wp:extent cx="147129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255" y="21390"/>
                <wp:lineTo x="21255" y="0"/>
                <wp:lineTo x="0" y="0"/>
              </wp:wrapPolygon>
            </wp:wrapTight>
            <wp:docPr id="5" name="Picture 5" descr="C:\Users\Michael\AppData\Local\Microsoft\Windows\INetCache\IE\FMMV0F7J\math_symbo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\AppData\Local\Microsoft\Windows\INetCache\IE\FMMV0F7J\math_symbols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F0C" w:rsidRPr="000E46C8">
        <w:rPr>
          <w:rFonts w:ascii="Comic Sans MS" w:eastAsia="Comic Sans MS" w:hAnsi="Comic Sans MS" w:cs="Comic Sans MS"/>
          <w:b/>
          <w:sz w:val="28"/>
          <w:szCs w:val="28"/>
          <w:u w:val="single"/>
        </w:rPr>
        <w:t>Mathematics -</w:t>
      </w:r>
      <w:r w:rsidR="00EE6F0C"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8"/>
          <w:szCs w:val="28"/>
        </w:rPr>
        <w:br/>
      </w:r>
      <w:r w:rsidRPr="0096531E">
        <w:rPr>
          <w:rFonts w:ascii="Comic Sans MS" w:hAnsi="Comic Sans MS"/>
          <w:i/>
          <w:color w:val="auto"/>
          <w:u w:val="single"/>
        </w:rPr>
        <w:t>Operations and Algebraic Thinking</w:t>
      </w:r>
    </w:p>
    <w:p w:rsidR="0096531E" w:rsidRPr="0096531E" w:rsidRDefault="0096531E" w:rsidP="0096531E">
      <w:pPr>
        <w:numPr>
          <w:ilvl w:val="0"/>
          <w:numId w:val="15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Use the four operations with whole numbers to solve problems.</w:t>
      </w:r>
    </w:p>
    <w:p w:rsidR="0096531E" w:rsidRPr="0096531E" w:rsidRDefault="0096531E" w:rsidP="0096531E">
      <w:pPr>
        <w:numPr>
          <w:ilvl w:val="0"/>
          <w:numId w:val="15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Gain familiarity with factors and multiples.</w:t>
      </w:r>
    </w:p>
    <w:p w:rsidR="0096531E" w:rsidRPr="0096531E" w:rsidRDefault="0096531E" w:rsidP="0096531E">
      <w:pPr>
        <w:numPr>
          <w:ilvl w:val="0"/>
          <w:numId w:val="15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Generate and analyze patterns.</w:t>
      </w:r>
    </w:p>
    <w:p w:rsidR="0096531E" w:rsidRPr="0096531E" w:rsidRDefault="0096531E" w:rsidP="0096531E">
      <w:pPr>
        <w:spacing w:before="100" w:beforeAutospacing="1" w:after="100" w:afterAutospacing="1"/>
        <w:outlineLvl w:val="2"/>
        <w:rPr>
          <w:rFonts w:ascii="Comic Sans MS" w:hAnsi="Comic Sans MS"/>
          <w:i/>
          <w:color w:val="auto"/>
          <w:u w:val="single"/>
        </w:rPr>
      </w:pPr>
      <w:r w:rsidRPr="0096531E">
        <w:rPr>
          <w:rFonts w:ascii="Comic Sans MS" w:hAnsi="Comic Sans MS"/>
          <w:i/>
          <w:color w:val="auto"/>
          <w:u w:val="single"/>
        </w:rPr>
        <w:t>Number and Operations in Base Ten</w:t>
      </w:r>
    </w:p>
    <w:p w:rsidR="0096531E" w:rsidRPr="0096531E" w:rsidRDefault="0096531E" w:rsidP="0096531E">
      <w:pPr>
        <w:numPr>
          <w:ilvl w:val="0"/>
          <w:numId w:val="16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Generalize place value understanding for multi-digit whole numbers.</w:t>
      </w:r>
    </w:p>
    <w:p w:rsidR="0096531E" w:rsidRPr="0096531E" w:rsidRDefault="0096531E" w:rsidP="0096531E">
      <w:pPr>
        <w:numPr>
          <w:ilvl w:val="0"/>
          <w:numId w:val="16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Use place value understanding and properties of operations to perform multi-digit arithmetic.</w:t>
      </w:r>
    </w:p>
    <w:p w:rsidR="0096531E" w:rsidRPr="0096531E" w:rsidRDefault="0096531E" w:rsidP="0096531E">
      <w:pPr>
        <w:spacing w:before="100" w:beforeAutospacing="1" w:after="100" w:afterAutospacing="1"/>
        <w:outlineLvl w:val="2"/>
        <w:rPr>
          <w:rFonts w:ascii="Comic Sans MS" w:hAnsi="Comic Sans MS"/>
          <w:i/>
          <w:color w:val="auto"/>
          <w:u w:val="single"/>
        </w:rPr>
      </w:pPr>
      <w:r w:rsidRPr="0096531E">
        <w:rPr>
          <w:rFonts w:ascii="Comic Sans MS" w:hAnsi="Comic Sans MS"/>
          <w:i/>
          <w:color w:val="auto"/>
          <w:u w:val="single"/>
        </w:rPr>
        <w:t>Number and Operations—Fractions</w:t>
      </w:r>
    </w:p>
    <w:p w:rsidR="0096531E" w:rsidRPr="0096531E" w:rsidRDefault="0096531E" w:rsidP="0096531E">
      <w:pPr>
        <w:numPr>
          <w:ilvl w:val="0"/>
          <w:numId w:val="17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Extend understanding of fraction equivalence and ordering.</w:t>
      </w:r>
    </w:p>
    <w:p w:rsidR="0096531E" w:rsidRPr="0096531E" w:rsidRDefault="0096531E" w:rsidP="0096531E">
      <w:pPr>
        <w:numPr>
          <w:ilvl w:val="0"/>
          <w:numId w:val="17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Build fractions from unit fractions by applying and extending previous understandings of operations on whole numbers.</w:t>
      </w:r>
    </w:p>
    <w:p w:rsidR="0096531E" w:rsidRPr="0096531E" w:rsidRDefault="0096531E" w:rsidP="0096531E">
      <w:pPr>
        <w:numPr>
          <w:ilvl w:val="0"/>
          <w:numId w:val="17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Understand decimal notation for fractions, and compare decimal fractions.</w:t>
      </w:r>
    </w:p>
    <w:p w:rsidR="0096531E" w:rsidRPr="0096531E" w:rsidRDefault="0096531E" w:rsidP="0096531E">
      <w:pPr>
        <w:spacing w:before="100" w:beforeAutospacing="1" w:after="100" w:afterAutospacing="1"/>
        <w:outlineLvl w:val="2"/>
        <w:rPr>
          <w:rFonts w:ascii="Comic Sans MS" w:hAnsi="Comic Sans MS"/>
          <w:i/>
          <w:color w:val="auto"/>
          <w:u w:val="single"/>
        </w:rPr>
      </w:pPr>
      <w:r w:rsidRPr="0096531E">
        <w:rPr>
          <w:rFonts w:ascii="Comic Sans MS" w:hAnsi="Comic Sans MS"/>
          <w:i/>
          <w:color w:val="auto"/>
          <w:u w:val="single"/>
        </w:rPr>
        <w:t>Measurement and Data</w:t>
      </w:r>
    </w:p>
    <w:p w:rsidR="0096531E" w:rsidRPr="0096531E" w:rsidRDefault="0096531E" w:rsidP="0096531E">
      <w:pPr>
        <w:numPr>
          <w:ilvl w:val="0"/>
          <w:numId w:val="18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Solve problems involving measurement and conversion of measurements from a larger unit to a smaller unit.</w:t>
      </w:r>
    </w:p>
    <w:p w:rsidR="0096531E" w:rsidRPr="0096531E" w:rsidRDefault="0096531E" w:rsidP="0096531E">
      <w:pPr>
        <w:numPr>
          <w:ilvl w:val="0"/>
          <w:numId w:val="18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Represent and interpret data.</w:t>
      </w:r>
    </w:p>
    <w:p w:rsidR="0096531E" w:rsidRPr="0096531E" w:rsidRDefault="0096531E" w:rsidP="0096531E">
      <w:pPr>
        <w:numPr>
          <w:ilvl w:val="0"/>
          <w:numId w:val="18"/>
        </w:num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Geometric measurement: understand concepts of angle and measure angles.</w:t>
      </w:r>
    </w:p>
    <w:p w:rsidR="0096531E" w:rsidRPr="0096531E" w:rsidRDefault="0096531E" w:rsidP="0096531E">
      <w:pPr>
        <w:spacing w:before="100" w:beforeAutospacing="1" w:after="100" w:afterAutospacing="1"/>
        <w:outlineLvl w:val="2"/>
        <w:rPr>
          <w:rFonts w:ascii="Comic Sans MS" w:hAnsi="Comic Sans MS"/>
          <w:i/>
          <w:color w:val="auto"/>
          <w:u w:val="single"/>
        </w:rPr>
      </w:pPr>
      <w:r w:rsidRPr="0096531E">
        <w:rPr>
          <w:rFonts w:ascii="Comic Sans MS" w:hAnsi="Comic Sans MS"/>
          <w:i/>
          <w:color w:val="auto"/>
          <w:u w:val="single"/>
        </w:rPr>
        <w:t>Geometry</w:t>
      </w:r>
    </w:p>
    <w:p w:rsidR="0096531E" w:rsidRPr="0096531E" w:rsidRDefault="0096531E" w:rsidP="004574A8">
      <w:pPr>
        <w:spacing w:before="100" w:beforeAutospacing="1" w:after="100" w:afterAutospacing="1" w:line="378" w:lineRule="atLeast"/>
        <w:rPr>
          <w:rFonts w:ascii="Comic Sans MS" w:hAnsi="Comic Sans MS"/>
          <w:color w:val="auto"/>
        </w:rPr>
      </w:pPr>
      <w:r w:rsidRPr="0096531E">
        <w:rPr>
          <w:rFonts w:ascii="Comic Sans MS" w:hAnsi="Comic Sans MS"/>
          <w:color w:val="auto"/>
        </w:rPr>
        <w:t>Draw and identify lines and angles, and classify shapes by properties of their lines and angles.</w:t>
      </w:r>
    </w:p>
    <w:p w:rsidR="0096531E" w:rsidRPr="006B4234" w:rsidRDefault="0096531E" w:rsidP="0096531E">
      <w:pPr>
        <w:spacing w:before="100" w:beforeAutospacing="1" w:after="100" w:afterAutospacing="1"/>
        <w:outlineLvl w:val="2"/>
        <w:rPr>
          <w:rFonts w:ascii="Comic Sans MS" w:hAnsi="Comic Sans MS"/>
          <w:i/>
          <w:color w:val="auto"/>
          <w:u w:val="single"/>
        </w:rPr>
      </w:pPr>
      <w:r w:rsidRPr="006B4234">
        <w:rPr>
          <w:rFonts w:ascii="Comic Sans MS" w:hAnsi="Comic Sans MS"/>
          <w:i/>
          <w:color w:val="auto"/>
          <w:u w:val="single"/>
        </w:rPr>
        <w:t>Mathematical Practices</w:t>
      </w:r>
    </w:p>
    <w:p w:rsidR="0096531E" w:rsidRPr="0096531E" w:rsidRDefault="0096531E" w:rsidP="0096531E">
      <w:pPr>
        <w:numPr>
          <w:ilvl w:val="0"/>
          <w:numId w:val="20"/>
        </w:numPr>
        <w:spacing w:before="100" w:beforeAutospacing="1" w:after="100" w:afterAutospacing="1" w:line="378" w:lineRule="atLeast"/>
        <w:ind w:left="240"/>
        <w:rPr>
          <w:rFonts w:ascii="Comic Sans MS" w:hAnsi="Comic Sans MS"/>
          <w:color w:val="202020"/>
        </w:rPr>
      </w:pPr>
      <w:r w:rsidRPr="0096531E">
        <w:rPr>
          <w:rFonts w:ascii="Comic Sans MS" w:hAnsi="Comic Sans MS"/>
          <w:color w:val="202020"/>
        </w:rPr>
        <w:t>Make sense of problems and persevere in solving them.</w:t>
      </w:r>
    </w:p>
    <w:p w:rsidR="0096531E" w:rsidRPr="0096531E" w:rsidRDefault="0096531E" w:rsidP="0096531E">
      <w:pPr>
        <w:numPr>
          <w:ilvl w:val="0"/>
          <w:numId w:val="20"/>
        </w:numPr>
        <w:spacing w:before="100" w:beforeAutospacing="1" w:after="100" w:afterAutospacing="1" w:line="378" w:lineRule="atLeast"/>
        <w:ind w:left="240"/>
        <w:rPr>
          <w:rFonts w:ascii="Comic Sans MS" w:hAnsi="Comic Sans MS"/>
          <w:color w:val="202020"/>
        </w:rPr>
      </w:pPr>
      <w:r w:rsidRPr="0096531E">
        <w:rPr>
          <w:rFonts w:ascii="Comic Sans MS" w:hAnsi="Comic Sans MS"/>
          <w:color w:val="202020"/>
        </w:rPr>
        <w:t>Reason abstractly and quantitatively.</w:t>
      </w:r>
    </w:p>
    <w:p w:rsidR="0096531E" w:rsidRPr="0096531E" w:rsidRDefault="0096531E" w:rsidP="0096531E">
      <w:pPr>
        <w:numPr>
          <w:ilvl w:val="0"/>
          <w:numId w:val="20"/>
        </w:numPr>
        <w:spacing w:before="100" w:beforeAutospacing="1" w:after="100" w:afterAutospacing="1" w:line="378" w:lineRule="atLeast"/>
        <w:ind w:left="240"/>
        <w:rPr>
          <w:rFonts w:ascii="Comic Sans MS" w:hAnsi="Comic Sans MS"/>
          <w:color w:val="202020"/>
        </w:rPr>
      </w:pPr>
      <w:r w:rsidRPr="0096531E">
        <w:rPr>
          <w:rFonts w:ascii="Comic Sans MS" w:hAnsi="Comic Sans MS"/>
          <w:color w:val="202020"/>
        </w:rPr>
        <w:t>Construct viable arguments and critique the reasoning of others.</w:t>
      </w:r>
    </w:p>
    <w:p w:rsidR="0096531E" w:rsidRPr="0096531E" w:rsidRDefault="0096531E" w:rsidP="0096531E">
      <w:pPr>
        <w:numPr>
          <w:ilvl w:val="0"/>
          <w:numId w:val="20"/>
        </w:numPr>
        <w:spacing w:before="100" w:beforeAutospacing="1" w:after="100" w:afterAutospacing="1" w:line="378" w:lineRule="atLeast"/>
        <w:ind w:left="240"/>
        <w:rPr>
          <w:rFonts w:ascii="Comic Sans MS" w:hAnsi="Comic Sans MS"/>
          <w:color w:val="202020"/>
        </w:rPr>
      </w:pPr>
      <w:r w:rsidRPr="0096531E">
        <w:rPr>
          <w:rFonts w:ascii="Comic Sans MS" w:hAnsi="Comic Sans MS"/>
          <w:color w:val="202020"/>
        </w:rPr>
        <w:t>Model with mathematics.</w:t>
      </w:r>
    </w:p>
    <w:p w:rsidR="0096531E" w:rsidRPr="0096531E" w:rsidRDefault="0096531E" w:rsidP="0096531E">
      <w:pPr>
        <w:numPr>
          <w:ilvl w:val="0"/>
          <w:numId w:val="20"/>
        </w:numPr>
        <w:spacing w:before="100" w:beforeAutospacing="1" w:after="100" w:afterAutospacing="1" w:line="378" w:lineRule="atLeast"/>
        <w:ind w:left="240"/>
        <w:rPr>
          <w:rFonts w:ascii="Comic Sans MS" w:hAnsi="Comic Sans MS"/>
          <w:color w:val="202020"/>
        </w:rPr>
      </w:pPr>
      <w:r w:rsidRPr="0096531E">
        <w:rPr>
          <w:rFonts w:ascii="Comic Sans MS" w:hAnsi="Comic Sans MS"/>
          <w:color w:val="202020"/>
        </w:rPr>
        <w:t>Use appropriate tools strategically.</w:t>
      </w:r>
    </w:p>
    <w:p w:rsidR="0096531E" w:rsidRPr="0096531E" w:rsidRDefault="0096531E" w:rsidP="0096531E">
      <w:pPr>
        <w:numPr>
          <w:ilvl w:val="0"/>
          <w:numId w:val="20"/>
        </w:numPr>
        <w:spacing w:before="100" w:beforeAutospacing="1" w:after="100" w:afterAutospacing="1" w:line="378" w:lineRule="atLeast"/>
        <w:ind w:left="240"/>
        <w:rPr>
          <w:rFonts w:ascii="Comic Sans MS" w:hAnsi="Comic Sans MS"/>
          <w:color w:val="202020"/>
        </w:rPr>
      </w:pPr>
      <w:r w:rsidRPr="0096531E">
        <w:rPr>
          <w:rFonts w:ascii="Comic Sans MS" w:hAnsi="Comic Sans MS"/>
          <w:color w:val="202020"/>
        </w:rPr>
        <w:t>Attend to precision.</w:t>
      </w:r>
    </w:p>
    <w:p w:rsidR="0096359A" w:rsidRPr="0096531E" w:rsidRDefault="00EE6F0C">
      <w:pPr>
        <w:rPr>
          <w:b/>
        </w:rPr>
      </w:pPr>
      <w:r w:rsidRPr="0096531E">
        <w:rPr>
          <w:rFonts w:ascii="Comic Sans MS" w:eastAsia="Comic Sans MS" w:hAnsi="Comic Sans MS" w:cs="Comic Sans MS"/>
          <w:b/>
        </w:rPr>
        <w:t>Text:  Math in Focus Singapore Math by Marshall Cavendish and Engage</w:t>
      </w:r>
      <w:r w:rsidR="00DF64E7">
        <w:rPr>
          <w:rFonts w:ascii="Comic Sans MS" w:eastAsia="Comic Sans MS" w:hAnsi="Comic Sans MS" w:cs="Comic Sans MS"/>
          <w:b/>
        </w:rPr>
        <w:t xml:space="preserve"> </w:t>
      </w:r>
      <w:r w:rsidRPr="0096531E">
        <w:rPr>
          <w:rFonts w:ascii="Comic Sans MS" w:eastAsia="Comic Sans MS" w:hAnsi="Comic Sans MS" w:cs="Comic Sans MS"/>
          <w:b/>
        </w:rPr>
        <w:t>NY Math Modules</w:t>
      </w:r>
    </w:p>
    <w:p w:rsidR="0096359A" w:rsidRPr="000E46C8" w:rsidRDefault="00EE6F0C">
      <w:pPr>
        <w:rPr>
          <w:u w:val="single"/>
        </w:rPr>
      </w:pPr>
      <w:r w:rsidRPr="000E46C8">
        <w:rPr>
          <w:rFonts w:ascii="Comic Sans MS" w:eastAsia="Comic Sans MS" w:hAnsi="Comic Sans MS" w:cs="Comic Sans MS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 wp14:anchorId="633A6B54" wp14:editId="5334569F">
            <wp:simplePos x="0" y="0"/>
            <wp:positionH relativeFrom="column">
              <wp:posOffset>4953000</wp:posOffset>
            </wp:positionH>
            <wp:positionV relativeFrom="paragraph">
              <wp:posOffset>131445</wp:posOffset>
            </wp:positionV>
            <wp:extent cx="1514475" cy="1514475"/>
            <wp:effectExtent l="0" t="0" r="9525" b="9525"/>
            <wp:wrapTight wrapText="bothSides">
              <wp:wrapPolygon edited="0">
                <wp:start x="7879" y="0"/>
                <wp:lineTo x="6249" y="272"/>
                <wp:lineTo x="1358" y="3804"/>
                <wp:lineTo x="0" y="7336"/>
                <wp:lineTo x="0" y="14128"/>
                <wp:lineTo x="1630" y="17389"/>
                <wp:lineTo x="1630" y="18204"/>
                <wp:lineTo x="6792" y="21464"/>
                <wp:lineTo x="7879" y="21464"/>
                <wp:lineTo x="13857" y="21464"/>
                <wp:lineTo x="14943" y="21464"/>
                <wp:lineTo x="19834" y="17932"/>
                <wp:lineTo x="19834" y="17389"/>
                <wp:lineTo x="21464" y="14128"/>
                <wp:lineTo x="21464" y="7336"/>
                <wp:lineTo x="20106" y="3804"/>
                <wp:lineTo x="15215" y="272"/>
                <wp:lineTo x="13585" y="0"/>
                <wp:lineTo x="7879" y="0"/>
              </wp:wrapPolygon>
            </wp:wrapTight>
            <wp:docPr id="6" name="Picture 6" descr="C:\Users\Michael\AppData\Local\Microsoft\Windows\INetCache\IE\SII8HMII\world-globe03-512x5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el\AppData\Local\Microsoft\Windows\INetCache\IE\SII8HMII\world-globe03-512x512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6C8">
        <w:rPr>
          <w:rFonts w:ascii="Comic Sans MS" w:eastAsia="Comic Sans MS" w:hAnsi="Comic Sans MS" w:cs="Comic Sans MS"/>
          <w:b/>
          <w:sz w:val="28"/>
          <w:szCs w:val="28"/>
          <w:u w:val="single"/>
        </w:rPr>
        <w:t>Social Studies</w:t>
      </w:r>
    </w:p>
    <w:p w:rsidR="0096359A" w:rsidRDefault="00EE6F0C">
      <w:r>
        <w:rPr>
          <w:rFonts w:ascii="Comic Sans MS" w:eastAsia="Comic Sans MS" w:hAnsi="Comic Sans MS" w:cs="Comic Sans MS"/>
          <w:b/>
          <w:sz w:val="28"/>
          <w:szCs w:val="28"/>
        </w:rPr>
        <w:tab/>
      </w:r>
    </w:p>
    <w:p w:rsidR="0096359A" w:rsidRDefault="00EE6F0C">
      <w:r>
        <w:rPr>
          <w:rFonts w:ascii="Comic Sans MS" w:eastAsia="Comic Sans MS" w:hAnsi="Comic Sans MS" w:cs="Comic Sans MS"/>
          <w:b/>
          <w:sz w:val="28"/>
          <w:szCs w:val="28"/>
        </w:rPr>
        <w:tab/>
        <w:t>Skills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96359A" w:rsidRDefault="00EE6F0C">
      <w:pPr>
        <w:numPr>
          <w:ilvl w:val="0"/>
          <w:numId w:val="2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Map Skills </w:t>
      </w:r>
    </w:p>
    <w:p w:rsidR="0096359A" w:rsidRDefault="00EE6F0C">
      <w:pPr>
        <w:numPr>
          <w:ilvl w:val="0"/>
          <w:numId w:val="2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Interpret Timelines and Charts </w:t>
      </w:r>
    </w:p>
    <w:p w:rsidR="0096359A" w:rsidRDefault="00EE6F0C">
      <w:pPr>
        <w:numPr>
          <w:ilvl w:val="0"/>
          <w:numId w:val="2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Identify and Interpret Primary and Secondary Sources </w:t>
      </w:r>
    </w:p>
    <w:p w:rsidR="0096359A" w:rsidRDefault="00EE6F0C">
      <w:pPr>
        <w:numPr>
          <w:ilvl w:val="0"/>
          <w:numId w:val="2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Research/Technology </w:t>
      </w:r>
    </w:p>
    <w:p w:rsidR="0096359A" w:rsidRDefault="00EE6F0C">
      <w:r>
        <w:rPr>
          <w:rFonts w:ascii="Comic Sans MS" w:eastAsia="Comic Sans MS" w:hAnsi="Comic Sans MS" w:cs="Comic Sans MS"/>
          <w:b/>
          <w:sz w:val="28"/>
          <w:szCs w:val="28"/>
        </w:rPr>
        <w:tab/>
        <w:t>Content (Study of New York State)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96359A" w:rsidRDefault="00EE6F0C">
      <w:pPr>
        <w:numPr>
          <w:ilvl w:val="0"/>
          <w:numId w:val="3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Landforms, Regions, Climate, and Resources</w:t>
      </w:r>
    </w:p>
    <w:p w:rsidR="0096359A" w:rsidRDefault="00EE6F0C">
      <w:pPr>
        <w:numPr>
          <w:ilvl w:val="0"/>
          <w:numId w:val="3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Native Americans in NY </w:t>
      </w:r>
    </w:p>
    <w:p w:rsidR="0096359A" w:rsidRDefault="00EE6F0C">
      <w:pPr>
        <w:numPr>
          <w:ilvl w:val="0"/>
          <w:numId w:val="3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Europeans Explore NY </w:t>
      </w:r>
    </w:p>
    <w:p w:rsidR="0096359A" w:rsidRDefault="00EE6F0C">
      <w:pPr>
        <w:numPr>
          <w:ilvl w:val="0"/>
          <w:numId w:val="3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Colonial Life </w:t>
      </w:r>
    </w:p>
    <w:p w:rsidR="0096359A" w:rsidRDefault="00EE6F0C">
      <w:pPr>
        <w:numPr>
          <w:ilvl w:val="0"/>
          <w:numId w:val="3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The American Revolution</w:t>
      </w:r>
    </w:p>
    <w:p w:rsidR="0096359A" w:rsidRDefault="00EE6F0C">
      <w:pPr>
        <w:numPr>
          <w:ilvl w:val="0"/>
          <w:numId w:val="3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A New State </w:t>
      </w:r>
    </w:p>
    <w:p w:rsidR="0096359A" w:rsidRDefault="00EE6F0C">
      <w:pPr>
        <w:numPr>
          <w:ilvl w:val="0"/>
          <w:numId w:val="3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Government</w:t>
      </w:r>
    </w:p>
    <w:p w:rsidR="0096359A" w:rsidRDefault="00EE6F0C">
      <w:pPr>
        <w:numPr>
          <w:ilvl w:val="0"/>
          <w:numId w:val="3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Industrial Revolution </w:t>
      </w:r>
    </w:p>
    <w:p w:rsidR="0096359A" w:rsidRDefault="0096359A">
      <w:pPr>
        <w:ind w:left="1440"/>
      </w:pPr>
    </w:p>
    <w:p w:rsidR="0096359A" w:rsidRDefault="00EE6F0C">
      <w:r>
        <w:rPr>
          <w:rFonts w:ascii="Comic Sans MS" w:eastAsia="Comic Sans MS" w:hAnsi="Comic Sans MS" w:cs="Comic Sans MS"/>
          <w:sz w:val="28"/>
          <w:szCs w:val="28"/>
        </w:rPr>
        <w:tab/>
        <w:t xml:space="preserve">Text:  </w:t>
      </w:r>
      <w:r>
        <w:rPr>
          <w:rFonts w:ascii="Comic Sans MS" w:eastAsia="Comic Sans MS" w:hAnsi="Comic Sans MS" w:cs="Comic Sans MS"/>
          <w:sz w:val="28"/>
          <w:szCs w:val="28"/>
          <w:u w:val="single"/>
        </w:rPr>
        <w:t>New York</w:t>
      </w:r>
      <w:r>
        <w:rPr>
          <w:rFonts w:ascii="Comic Sans MS" w:eastAsia="Comic Sans MS" w:hAnsi="Comic Sans MS" w:cs="Comic Sans MS"/>
          <w:sz w:val="28"/>
          <w:szCs w:val="28"/>
        </w:rPr>
        <w:t>, Macmillan/McGraw Hill </w:t>
      </w:r>
    </w:p>
    <w:p w:rsidR="0096359A" w:rsidRDefault="00EE6F0C">
      <w:r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ab/>
        <w:t>Integrated Social Studies ELA Curriculum</w:t>
      </w:r>
    </w:p>
    <w:p w:rsidR="0096359A" w:rsidRDefault="0096359A"/>
    <w:p w:rsidR="0096359A" w:rsidRPr="000E46C8" w:rsidRDefault="00EE6F0C">
      <w:pPr>
        <w:rPr>
          <w:u w:val="single"/>
        </w:rPr>
      </w:pPr>
      <w:r w:rsidRPr="000E46C8">
        <w:rPr>
          <w:rFonts w:ascii="Comic Sans MS" w:eastAsia="Comic Sans MS" w:hAnsi="Comic Sans MS" w:cs="Comic Sans MS"/>
          <w:b/>
          <w:sz w:val="28"/>
          <w:szCs w:val="28"/>
          <w:u w:val="single"/>
        </w:rPr>
        <w:t>Science</w:t>
      </w:r>
    </w:p>
    <w:p w:rsidR="0096359A" w:rsidRDefault="000E46C8">
      <w:r>
        <w:rPr>
          <w:rFonts w:ascii="Comic Sans MS" w:eastAsia="Comic Sans MS" w:hAnsi="Comic Sans MS" w:cs="Comic Sans MS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22F014A" wp14:editId="30513778">
            <wp:simplePos x="0" y="0"/>
            <wp:positionH relativeFrom="column">
              <wp:posOffset>9525</wp:posOffset>
            </wp:positionH>
            <wp:positionV relativeFrom="paragraph">
              <wp:posOffset>3175</wp:posOffset>
            </wp:positionV>
            <wp:extent cx="1450975" cy="1704975"/>
            <wp:effectExtent l="0" t="0" r="0" b="9525"/>
            <wp:wrapTight wrapText="bothSides">
              <wp:wrapPolygon edited="0">
                <wp:start x="4821" y="0"/>
                <wp:lineTo x="3403" y="4103"/>
                <wp:lineTo x="1702" y="7964"/>
                <wp:lineTo x="284" y="10136"/>
                <wp:lineTo x="0" y="10860"/>
                <wp:lineTo x="0" y="14722"/>
                <wp:lineTo x="567" y="17135"/>
                <wp:lineTo x="2836" y="19549"/>
                <wp:lineTo x="4254" y="20273"/>
                <wp:lineTo x="8508" y="21479"/>
                <wp:lineTo x="10776" y="21479"/>
                <wp:lineTo x="11911" y="21479"/>
                <wp:lineTo x="14463" y="21479"/>
                <wp:lineTo x="18150" y="20273"/>
                <wp:lineTo x="17866" y="19549"/>
                <wp:lineTo x="21269" y="18583"/>
                <wp:lineTo x="21269" y="7240"/>
                <wp:lineTo x="17299" y="4103"/>
                <wp:lineTo x="17582" y="1931"/>
                <wp:lineTo x="15314" y="483"/>
                <wp:lineTo x="11627" y="0"/>
                <wp:lineTo x="4821" y="0"/>
              </wp:wrapPolygon>
            </wp:wrapTight>
            <wp:docPr id="7" name="Picture 7" descr="C:\Users\Michael\AppData\Local\Microsoft\Windows\INetCache\IE\FMMV0F7J\science_Science_News_12_13.5851858_st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chael\AppData\Local\Microsoft\Windows\INetCache\IE\FMMV0F7J\science_Science_News_12_13.5851858_std[1]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59A" w:rsidRDefault="00EE6F0C"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The Science 21 Program, an Activity-Based Curriculum, is used.</w:t>
      </w:r>
    </w:p>
    <w:p w:rsidR="0096359A" w:rsidRDefault="00EE6F0C">
      <w:r>
        <w:rPr>
          <w:rFonts w:ascii="Comic Sans MS" w:eastAsia="Comic Sans MS" w:hAnsi="Comic Sans MS" w:cs="Comic Sans MS"/>
          <w:b/>
          <w:sz w:val="28"/>
          <w:szCs w:val="28"/>
        </w:rPr>
        <w:tab/>
        <w:t>Skills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96359A" w:rsidRDefault="00EE6F0C">
      <w:pPr>
        <w:numPr>
          <w:ilvl w:val="0"/>
          <w:numId w:val="4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Observation </w:t>
      </w:r>
    </w:p>
    <w:p w:rsidR="0096359A" w:rsidRDefault="00EE6F0C">
      <w:pPr>
        <w:numPr>
          <w:ilvl w:val="0"/>
          <w:numId w:val="4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Measurement </w:t>
      </w:r>
    </w:p>
    <w:p w:rsidR="0096359A" w:rsidRDefault="00EE6F0C">
      <w:pPr>
        <w:numPr>
          <w:ilvl w:val="0"/>
          <w:numId w:val="4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Analysis </w:t>
      </w:r>
    </w:p>
    <w:p w:rsidR="0096359A" w:rsidRDefault="00EE6F0C">
      <w:pPr>
        <w:numPr>
          <w:ilvl w:val="0"/>
          <w:numId w:val="4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Design of a Fair Test </w:t>
      </w:r>
    </w:p>
    <w:p w:rsidR="000E46C8" w:rsidRDefault="000E46C8" w:rsidP="000E46C8">
      <w:pPr>
        <w:ind w:left="1656"/>
        <w:rPr>
          <w:rFonts w:ascii="Comic Sans MS" w:eastAsia="Comic Sans MS" w:hAnsi="Comic Sans MS" w:cs="Comic Sans MS"/>
          <w:b/>
          <w:sz w:val="28"/>
          <w:szCs w:val="28"/>
        </w:rPr>
      </w:pPr>
    </w:p>
    <w:p w:rsidR="0096359A" w:rsidRDefault="00EE6F0C">
      <w:r>
        <w:rPr>
          <w:rFonts w:ascii="Comic Sans MS" w:eastAsia="Comic Sans MS" w:hAnsi="Comic Sans MS" w:cs="Comic Sans MS"/>
          <w:b/>
          <w:sz w:val="28"/>
          <w:szCs w:val="28"/>
        </w:rPr>
        <w:t>Units of Study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96359A" w:rsidRPr="000E46C8" w:rsidRDefault="000E46C8" w:rsidP="000E46C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 w:rsidR="00EE6F0C" w:rsidRPr="000E46C8">
        <w:rPr>
          <w:rFonts w:ascii="Comic Sans MS" w:eastAsia="Comic Sans MS" w:hAnsi="Comic Sans MS" w:cs="Comic Sans MS"/>
          <w:sz w:val="28"/>
          <w:szCs w:val="28"/>
        </w:rPr>
        <w:t xml:space="preserve">Organizing Ourselves for Doing Science </w:t>
      </w:r>
      <w:r w:rsidRPr="000E46C8">
        <w:rPr>
          <w:rFonts w:ascii="Comic Sans MS" w:eastAsia="Comic Sans MS" w:hAnsi="Comic Sans MS" w:cs="Comic Sans MS"/>
          <w:sz w:val="28"/>
          <w:szCs w:val="28"/>
        </w:rPr>
        <w:br/>
      </w:r>
      <w:r>
        <w:rPr>
          <w:rFonts w:ascii="Comic Sans MS" w:eastAsia="Comic Sans MS" w:hAnsi="Comic Sans MS" w:cs="Comic Sans MS"/>
          <w:sz w:val="28"/>
          <w:szCs w:val="28"/>
        </w:rPr>
        <w:t>-</w:t>
      </w:r>
      <w:r w:rsidR="00EE6F0C" w:rsidRPr="000E46C8">
        <w:rPr>
          <w:rFonts w:ascii="Comic Sans MS" w:eastAsia="Comic Sans MS" w:hAnsi="Comic Sans MS" w:cs="Comic Sans MS"/>
          <w:sz w:val="28"/>
          <w:szCs w:val="28"/>
        </w:rPr>
        <w:t xml:space="preserve">Digestion, Nutrients, Food Chains, and Food </w:t>
      </w:r>
      <w:r w:rsidRPr="000E46C8">
        <w:rPr>
          <w:rFonts w:ascii="Comic Sans MS" w:eastAsia="Comic Sans MS" w:hAnsi="Comic Sans MS" w:cs="Comic Sans MS"/>
          <w:sz w:val="28"/>
          <w:szCs w:val="28"/>
        </w:rPr>
        <w:t xml:space="preserve">Webs     </w:t>
      </w:r>
    </w:p>
    <w:p w:rsidR="0096359A" w:rsidRDefault="000E46C8" w:rsidP="000E46C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 w:rsidR="00EE6F0C">
        <w:rPr>
          <w:rFonts w:ascii="Comic Sans MS" w:eastAsia="Comic Sans MS" w:hAnsi="Comic Sans MS" w:cs="Comic Sans MS"/>
          <w:sz w:val="28"/>
          <w:szCs w:val="28"/>
        </w:rPr>
        <w:t>Simple Machines</w:t>
      </w:r>
    </w:p>
    <w:p w:rsidR="0096359A" w:rsidRDefault="000E46C8" w:rsidP="000E46C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-</w:t>
      </w:r>
      <w:r w:rsidR="00EE6F0C">
        <w:rPr>
          <w:rFonts w:ascii="Comic Sans MS" w:eastAsia="Comic Sans MS" w:hAnsi="Comic Sans MS" w:cs="Comic Sans MS"/>
          <w:sz w:val="28"/>
          <w:szCs w:val="28"/>
        </w:rPr>
        <w:t>Organization of the Earth</w:t>
      </w:r>
    </w:p>
    <w:p w:rsidR="0096359A" w:rsidRDefault="0096359A">
      <w:pPr>
        <w:ind w:left="1440"/>
      </w:pPr>
    </w:p>
    <w:p w:rsidR="0096359A" w:rsidRDefault="00EE6F0C">
      <w:r>
        <w:br w:type="page"/>
      </w:r>
    </w:p>
    <w:p w:rsidR="0096359A" w:rsidRPr="006B4234" w:rsidRDefault="00EE6F0C">
      <w:pPr>
        <w:rPr>
          <w:u w:val="single"/>
        </w:rPr>
      </w:pPr>
      <w:r w:rsidRPr="006B4234"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  <w:lastRenderedPageBreak/>
        <w:t>Homework</w:t>
      </w:r>
    </w:p>
    <w:p w:rsidR="000E46C8" w:rsidRPr="0028097C" w:rsidRDefault="00EE6F0C" w:rsidP="0028097C">
      <w:pPr>
        <w:pStyle w:val="ListParagraph"/>
        <w:numPr>
          <w:ilvl w:val="0"/>
          <w:numId w:val="22"/>
        </w:numPr>
        <w:rPr>
          <w:rFonts w:ascii="Comic Sans MS" w:eastAsia="Comic Sans MS" w:hAnsi="Comic Sans MS" w:cs="Comic Sans MS"/>
          <w:sz w:val="28"/>
          <w:szCs w:val="28"/>
        </w:rPr>
      </w:pPr>
      <w:r w:rsidRPr="0028097C">
        <w:rPr>
          <w:rFonts w:ascii="Comic Sans MS" w:eastAsia="Comic Sans MS" w:hAnsi="Comic Sans MS" w:cs="Comic Sans MS"/>
          <w:sz w:val="28"/>
          <w:szCs w:val="28"/>
        </w:rPr>
        <w:t>Stu</w:t>
      </w:r>
      <w:r w:rsidR="003B7854" w:rsidRPr="0028097C">
        <w:rPr>
          <w:rFonts w:ascii="Comic Sans MS" w:eastAsia="Comic Sans MS" w:hAnsi="Comic Sans MS" w:cs="Comic Sans MS"/>
          <w:sz w:val="28"/>
          <w:szCs w:val="28"/>
        </w:rPr>
        <w:t xml:space="preserve">dents </w:t>
      </w:r>
      <w:r w:rsidR="0028097C" w:rsidRPr="0028097C">
        <w:rPr>
          <w:rFonts w:ascii="Comic Sans MS" w:eastAsia="Comic Sans MS" w:hAnsi="Comic Sans MS" w:cs="Comic Sans MS"/>
          <w:sz w:val="28"/>
          <w:szCs w:val="28"/>
        </w:rPr>
        <w:t>should</w:t>
      </w:r>
      <w:r w:rsidR="003B7854" w:rsidRPr="0028097C">
        <w:rPr>
          <w:rFonts w:ascii="Comic Sans MS" w:eastAsia="Comic Sans MS" w:hAnsi="Comic Sans MS" w:cs="Comic Sans MS"/>
          <w:sz w:val="28"/>
          <w:szCs w:val="28"/>
        </w:rPr>
        <w:t xml:space="preserve"> read for </w:t>
      </w:r>
      <w:r w:rsidR="0028097C" w:rsidRPr="0028097C">
        <w:rPr>
          <w:rFonts w:ascii="Comic Sans MS" w:eastAsia="Comic Sans MS" w:hAnsi="Comic Sans MS" w:cs="Comic Sans MS"/>
          <w:sz w:val="28"/>
          <w:szCs w:val="28"/>
        </w:rPr>
        <w:t>30</w:t>
      </w:r>
      <w:r w:rsidRPr="0028097C">
        <w:rPr>
          <w:rFonts w:ascii="Comic Sans MS" w:eastAsia="Comic Sans MS" w:hAnsi="Comic Sans MS" w:cs="Comic Sans MS"/>
          <w:sz w:val="28"/>
          <w:szCs w:val="28"/>
        </w:rPr>
        <w:t xml:space="preserve"> minutes every Monday through </w:t>
      </w:r>
      <w:r w:rsidR="0038478D" w:rsidRPr="0028097C">
        <w:rPr>
          <w:rFonts w:ascii="Comic Sans MS" w:eastAsia="Comic Sans MS" w:hAnsi="Comic Sans MS" w:cs="Comic Sans MS"/>
          <w:sz w:val="28"/>
          <w:szCs w:val="28"/>
        </w:rPr>
        <w:t>Thursday</w:t>
      </w:r>
      <w:r w:rsidRPr="0028097C">
        <w:rPr>
          <w:rFonts w:ascii="Comic Sans MS" w:eastAsia="Comic Sans MS" w:hAnsi="Comic Sans MS" w:cs="Comic Sans MS"/>
          <w:sz w:val="28"/>
          <w:szCs w:val="28"/>
        </w:rPr>
        <w:t xml:space="preserve"> night. </w:t>
      </w:r>
    </w:p>
    <w:p w:rsidR="000E46C8" w:rsidRPr="0028097C" w:rsidRDefault="0028097C" w:rsidP="0028097C">
      <w:pPr>
        <w:pStyle w:val="ListParagraph"/>
        <w:numPr>
          <w:ilvl w:val="0"/>
          <w:numId w:val="22"/>
        </w:numPr>
        <w:rPr>
          <w:rFonts w:ascii="Comic Sans MS" w:eastAsia="Comic Sans MS" w:hAnsi="Comic Sans MS" w:cs="Comic Sans MS"/>
          <w:i/>
          <w:iCs/>
          <w:sz w:val="28"/>
          <w:szCs w:val="28"/>
          <w:u w:val="single"/>
        </w:rPr>
      </w:pPr>
      <w:r w:rsidRPr="0028097C">
        <w:rPr>
          <w:rFonts w:ascii="Comic Sans MS" w:eastAsia="Comic Sans MS" w:hAnsi="Comic Sans MS" w:cs="Comic Sans MS"/>
          <w:sz w:val="28"/>
          <w:szCs w:val="28"/>
        </w:rPr>
        <w:t>Students</w:t>
      </w:r>
      <w:r>
        <w:rPr>
          <w:rFonts w:ascii="Comic Sans MS" w:eastAsia="Comic Sans MS" w:hAnsi="Comic Sans MS" w:cs="Comic Sans MS"/>
          <w:sz w:val="28"/>
          <w:szCs w:val="28"/>
        </w:rPr>
        <w:t xml:space="preserve"> should practice their math facts every Monday through Thursday night.</w:t>
      </w:r>
    </w:p>
    <w:p w:rsidR="0028097C" w:rsidRPr="0028097C" w:rsidRDefault="0028097C" w:rsidP="0028097C">
      <w:pPr>
        <w:pStyle w:val="ListParagraph"/>
        <w:numPr>
          <w:ilvl w:val="0"/>
          <w:numId w:val="22"/>
        </w:numPr>
        <w:rPr>
          <w:rFonts w:ascii="Comic Sans MS" w:eastAsia="Comic Sans MS" w:hAnsi="Comic Sans MS" w:cs="Comic Sans MS"/>
          <w:i/>
          <w:i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</w:rPr>
        <w:t>Reading and math logs are due every Friday.</w:t>
      </w:r>
    </w:p>
    <w:p w:rsidR="0096359A" w:rsidRDefault="0096359A"/>
    <w:p w:rsidR="0096359A" w:rsidRDefault="00EE6F0C">
      <w:r>
        <w:rPr>
          <w:rFonts w:ascii="Comic Sans MS" w:eastAsia="Comic Sans MS" w:hAnsi="Comic Sans MS" w:cs="Comic Sans MS"/>
          <w:b/>
          <w:sz w:val="28"/>
          <w:szCs w:val="28"/>
        </w:rPr>
        <w:t>Please check</w:t>
      </w:r>
      <w:r w:rsidR="004D5CE3"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 w:rsidR="00DF64E7">
        <w:rPr>
          <w:rFonts w:ascii="Comic Sans MS" w:eastAsia="Comic Sans MS" w:hAnsi="Comic Sans MS" w:cs="Comic Sans MS"/>
          <w:b/>
          <w:sz w:val="28"/>
          <w:szCs w:val="28"/>
        </w:rPr>
        <w:t>our websites for homework reminders or any announcements.</w:t>
      </w:r>
    </w:p>
    <w:p w:rsidR="0096359A" w:rsidRDefault="0096359A"/>
    <w:p w:rsidR="0096359A" w:rsidRPr="006B4234" w:rsidRDefault="00EE6F0C">
      <w:pPr>
        <w:rPr>
          <w:u w:val="single"/>
        </w:rPr>
      </w:pPr>
      <w:r w:rsidRPr="006B4234"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  <w:t>Grading Procedure</w:t>
      </w:r>
    </w:p>
    <w:p w:rsidR="0096359A" w:rsidRDefault="006B4234">
      <w:r>
        <w:rPr>
          <w:rFonts w:ascii="Comic Sans MS" w:eastAsia="Comic Sans MS" w:hAnsi="Comic Sans MS" w:cs="Comic Sans MS"/>
          <w:b/>
          <w:i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3D0DD57" wp14:editId="1EC81CB6">
            <wp:simplePos x="0" y="0"/>
            <wp:positionH relativeFrom="column">
              <wp:posOffset>4525010</wp:posOffset>
            </wp:positionH>
            <wp:positionV relativeFrom="paragraph">
              <wp:posOffset>78740</wp:posOffset>
            </wp:positionV>
            <wp:extent cx="2113915" cy="2371725"/>
            <wp:effectExtent l="0" t="0" r="635" b="9525"/>
            <wp:wrapTight wrapText="bothSides">
              <wp:wrapPolygon edited="0">
                <wp:start x="0" y="0"/>
                <wp:lineTo x="0" y="21513"/>
                <wp:lineTo x="21412" y="21513"/>
                <wp:lineTo x="21412" y="0"/>
                <wp:lineTo x="0" y="0"/>
              </wp:wrapPolygon>
            </wp:wrapTight>
            <wp:docPr id="9" name="Picture 9" descr="C:\Users\Michael\AppData\Local\Microsoft\Windows\INetCache\IE\GJVTUPBT\good_stude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el\AppData\Local\Microsoft\Windows\INetCache\IE\GJVTUPBT\good_student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92E">
        <w:rPr>
          <w:rFonts w:ascii="Comic Sans MS" w:eastAsia="Comic Sans MS" w:hAnsi="Comic Sans MS" w:cs="Comic Sans MS"/>
          <w:sz w:val="28"/>
          <w:szCs w:val="28"/>
        </w:rPr>
        <w:tab/>
        <w:t xml:space="preserve">Report card grades will be based on the </w:t>
      </w:r>
      <w:r w:rsidR="00EE6F0C">
        <w:rPr>
          <w:rFonts w:ascii="Comic Sans MS" w:eastAsia="Comic Sans MS" w:hAnsi="Comic Sans MS" w:cs="Comic Sans MS"/>
          <w:sz w:val="28"/>
          <w:szCs w:val="28"/>
        </w:rPr>
        <w:t>following:</w:t>
      </w:r>
    </w:p>
    <w:p w:rsidR="0096359A" w:rsidRDefault="00EE6F0C">
      <w:pPr>
        <w:numPr>
          <w:ilvl w:val="0"/>
          <w:numId w:val="7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Writing Assignments, Science Labs and Projects are scored using a rubric</w:t>
      </w:r>
    </w:p>
    <w:p w:rsidR="0096359A" w:rsidRDefault="00C2692E">
      <w:pPr>
        <w:numPr>
          <w:ilvl w:val="0"/>
          <w:numId w:val="7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Unit Tests </w:t>
      </w:r>
    </w:p>
    <w:p w:rsidR="0096359A" w:rsidRDefault="00EE6F0C">
      <w:pPr>
        <w:numPr>
          <w:ilvl w:val="0"/>
          <w:numId w:val="7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Quizzes </w:t>
      </w:r>
    </w:p>
    <w:p w:rsidR="0096359A" w:rsidRDefault="00EE6F0C">
      <w:pPr>
        <w:numPr>
          <w:ilvl w:val="0"/>
          <w:numId w:val="7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Classwork Assignments </w:t>
      </w:r>
    </w:p>
    <w:p w:rsidR="0096359A" w:rsidRDefault="0096359A" w:rsidP="000E46C8">
      <w:pPr>
        <w:ind w:left="1440"/>
      </w:pPr>
    </w:p>
    <w:p w:rsidR="0096359A" w:rsidRDefault="0096359A"/>
    <w:p w:rsidR="0096359A" w:rsidRDefault="00EE6F0C">
      <w:r>
        <w:rPr>
          <w:rFonts w:ascii="Comic Sans MS" w:eastAsia="Comic Sans MS" w:hAnsi="Comic Sans MS" w:cs="Comic Sans MS"/>
          <w:b/>
          <w:i/>
          <w:sz w:val="28"/>
          <w:szCs w:val="28"/>
        </w:rPr>
        <w:t>Absences and Early Dismissals</w:t>
      </w:r>
      <w:r w:rsidR="003B7854">
        <w:rPr>
          <w:rFonts w:ascii="Comic Sans MS" w:eastAsia="Comic Sans MS" w:hAnsi="Comic Sans MS" w:cs="Comic Sans MS"/>
          <w:b/>
          <w:i/>
          <w:sz w:val="28"/>
          <w:szCs w:val="28"/>
        </w:rPr>
        <w:t>:</w:t>
      </w:r>
    </w:p>
    <w:p w:rsidR="0096359A" w:rsidRDefault="0096359A"/>
    <w:p w:rsidR="0096359A" w:rsidRDefault="00EE6F0C">
      <w:pPr>
        <w:numPr>
          <w:ilvl w:val="0"/>
          <w:numId w:val="8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Students will be responsible for all work missed.</w:t>
      </w:r>
    </w:p>
    <w:p w:rsidR="0096359A" w:rsidRDefault="00EE6F0C">
      <w:pPr>
        <w:numPr>
          <w:ilvl w:val="0"/>
          <w:numId w:val="8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Please check the daily schedule when planning appointments.</w:t>
      </w:r>
    </w:p>
    <w:p w:rsidR="0096359A" w:rsidRDefault="00EE6F0C">
      <w:pPr>
        <w:numPr>
          <w:ilvl w:val="0"/>
          <w:numId w:val="8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Please send in a note for early dismissals, pick-ups, and absences.</w:t>
      </w:r>
    </w:p>
    <w:p w:rsidR="0096359A" w:rsidRDefault="0096359A"/>
    <w:p w:rsidR="0096359A" w:rsidRDefault="0096359A"/>
    <w:p w:rsidR="000E46C8" w:rsidRDefault="000E46C8"/>
    <w:p w:rsidR="0096359A" w:rsidRDefault="00EE6F0C">
      <w:r>
        <w:rPr>
          <w:rFonts w:ascii="Comic Sans MS" w:eastAsia="Comic Sans MS" w:hAnsi="Comic Sans MS" w:cs="Comic Sans MS"/>
          <w:b/>
          <w:i/>
          <w:sz w:val="28"/>
          <w:szCs w:val="28"/>
        </w:rPr>
        <w:t>Birthday Celebrations</w:t>
      </w:r>
      <w:r w:rsidR="003B7854">
        <w:rPr>
          <w:rFonts w:ascii="Comic Sans MS" w:eastAsia="Comic Sans MS" w:hAnsi="Comic Sans MS" w:cs="Comic Sans MS"/>
          <w:b/>
          <w:i/>
          <w:sz w:val="28"/>
          <w:szCs w:val="28"/>
        </w:rPr>
        <w:t>:</w:t>
      </w:r>
    </w:p>
    <w:p w:rsidR="0096359A" w:rsidRDefault="00EE6F0C">
      <w:pPr>
        <w:numPr>
          <w:ilvl w:val="0"/>
          <w:numId w:val="9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Please send in a note if you would like to celebrate your child’s birthday in school</w:t>
      </w:r>
      <w:r w:rsidR="003B7854">
        <w:rPr>
          <w:rFonts w:ascii="Comic Sans MS" w:eastAsia="Comic Sans MS" w:hAnsi="Comic Sans MS" w:cs="Comic Sans MS"/>
          <w:sz w:val="28"/>
          <w:szCs w:val="28"/>
        </w:rPr>
        <w:t>.</w:t>
      </w:r>
    </w:p>
    <w:p w:rsidR="0096359A" w:rsidRDefault="00EE6F0C">
      <w:pPr>
        <w:numPr>
          <w:ilvl w:val="0"/>
          <w:numId w:val="9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Please send in </w:t>
      </w:r>
      <w:r>
        <w:rPr>
          <w:rFonts w:ascii="Comic Sans MS" w:eastAsia="Comic Sans MS" w:hAnsi="Comic Sans MS" w:cs="Comic Sans MS"/>
          <w:i/>
          <w:sz w:val="28"/>
          <w:szCs w:val="28"/>
        </w:rPr>
        <w:t>individual treats</w:t>
      </w:r>
      <w:r w:rsidR="00AD6514"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 xml:space="preserve">for each student before </w:t>
      </w:r>
      <w:r w:rsidR="0038478D">
        <w:rPr>
          <w:rFonts w:ascii="Comic Sans MS" w:eastAsia="Comic Sans MS" w:hAnsi="Comic Sans MS" w:cs="Comic Sans MS"/>
          <w:sz w:val="28"/>
          <w:szCs w:val="28"/>
        </w:rPr>
        <w:t>12:</w:t>
      </w:r>
      <w:r w:rsidR="00DF64E7">
        <w:rPr>
          <w:rFonts w:ascii="Comic Sans MS" w:eastAsia="Comic Sans MS" w:hAnsi="Comic Sans MS" w:cs="Comic Sans MS"/>
          <w:sz w:val="28"/>
          <w:szCs w:val="28"/>
        </w:rPr>
        <w:t>15</w:t>
      </w:r>
      <w:r w:rsidR="0038478D">
        <w:rPr>
          <w:rFonts w:ascii="Comic Sans MS" w:eastAsia="Comic Sans MS" w:hAnsi="Comic Sans MS" w:cs="Comic Sans MS"/>
          <w:sz w:val="28"/>
          <w:szCs w:val="28"/>
        </w:rPr>
        <w:t>PM</w:t>
      </w:r>
      <w:r>
        <w:rPr>
          <w:rFonts w:ascii="Comic Sans MS" w:eastAsia="Comic Sans MS" w:hAnsi="Comic Sans MS" w:cs="Comic Sans MS"/>
          <w:sz w:val="28"/>
          <w:szCs w:val="28"/>
        </w:rPr>
        <w:t xml:space="preserve">. Students will be celebrating their birthdays at </w:t>
      </w:r>
      <w:r>
        <w:rPr>
          <w:rFonts w:ascii="Comic Sans MS" w:eastAsia="Comic Sans MS" w:hAnsi="Comic Sans MS" w:cs="Comic Sans MS"/>
          <w:b/>
          <w:sz w:val="28"/>
          <w:szCs w:val="28"/>
        </w:rPr>
        <w:t>lunch time</w:t>
      </w:r>
      <w:r>
        <w:rPr>
          <w:rFonts w:ascii="Comic Sans MS" w:eastAsia="Comic Sans MS" w:hAnsi="Comic Sans MS" w:cs="Comic Sans MS"/>
          <w:sz w:val="28"/>
          <w:szCs w:val="28"/>
        </w:rPr>
        <w:t xml:space="preserve"> or in the classroom as an afternoon snack.</w:t>
      </w:r>
    </w:p>
    <w:p w:rsidR="00AD6514" w:rsidRDefault="00AD6514">
      <w:pPr>
        <w:numPr>
          <w:ilvl w:val="0"/>
          <w:numId w:val="9"/>
        </w:numPr>
        <w:ind w:hanging="215"/>
        <w:rPr>
          <w:rFonts w:ascii="Comic Sans MS" w:eastAsia="Comic Sans MS" w:hAnsi="Comic Sans MS" w:cs="Comic Sans MS"/>
          <w:sz w:val="28"/>
          <w:szCs w:val="28"/>
        </w:rPr>
      </w:pPr>
      <w:r w:rsidRPr="003B7854">
        <w:rPr>
          <w:rFonts w:ascii="Comic Sans MS" w:eastAsia="Comic Sans MS" w:hAnsi="Comic Sans MS" w:cs="Comic Sans MS"/>
          <w:b/>
          <w:sz w:val="28"/>
          <w:szCs w:val="28"/>
          <w:u w:val="single"/>
        </w:rPr>
        <w:t>Please avoid products with any type of nuts</w:t>
      </w:r>
      <w:r>
        <w:rPr>
          <w:rFonts w:ascii="Comic Sans MS" w:eastAsia="Comic Sans MS" w:hAnsi="Comic Sans MS" w:cs="Comic Sans MS"/>
          <w:sz w:val="28"/>
          <w:szCs w:val="28"/>
        </w:rPr>
        <w:t xml:space="preserve"> as peanut and nut allergies are the most common allergies known in our school community.  </w:t>
      </w:r>
    </w:p>
    <w:p w:rsidR="0096359A" w:rsidRPr="003B7854" w:rsidRDefault="00EE6F0C">
      <w:pPr>
        <w:numPr>
          <w:ilvl w:val="0"/>
          <w:numId w:val="9"/>
        </w:numPr>
        <w:ind w:hanging="215"/>
        <w:rPr>
          <w:rFonts w:ascii="Comic Sans MS" w:eastAsia="Comic Sans MS" w:hAnsi="Comic Sans MS" w:cs="Comic Sans MS"/>
          <w:b/>
          <w:sz w:val="28"/>
          <w:szCs w:val="28"/>
        </w:rPr>
      </w:pPr>
      <w:r w:rsidRPr="003B7854">
        <w:rPr>
          <w:rFonts w:ascii="Comic Sans MS" w:eastAsia="Comic Sans MS" w:hAnsi="Comic Sans MS" w:cs="Comic Sans MS"/>
          <w:b/>
          <w:sz w:val="28"/>
          <w:szCs w:val="28"/>
        </w:rPr>
        <w:t xml:space="preserve">We </w:t>
      </w:r>
      <w:r w:rsidR="00C2692E">
        <w:rPr>
          <w:rFonts w:ascii="Comic Sans MS" w:eastAsia="Comic Sans MS" w:hAnsi="Comic Sans MS" w:cs="Comic Sans MS"/>
          <w:b/>
          <w:sz w:val="28"/>
          <w:szCs w:val="28"/>
        </w:rPr>
        <w:t xml:space="preserve">currently </w:t>
      </w:r>
      <w:r w:rsidRPr="003B7854">
        <w:rPr>
          <w:rFonts w:ascii="Comic Sans MS" w:eastAsia="Comic Sans MS" w:hAnsi="Comic Sans MS" w:cs="Comic Sans MS"/>
          <w:b/>
          <w:sz w:val="28"/>
          <w:szCs w:val="28"/>
        </w:rPr>
        <w:t>have 2</w:t>
      </w:r>
      <w:r w:rsidR="00DF64E7">
        <w:rPr>
          <w:rFonts w:ascii="Comic Sans MS" w:eastAsia="Comic Sans MS" w:hAnsi="Comic Sans MS" w:cs="Comic Sans MS"/>
          <w:b/>
          <w:sz w:val="28"/>
          <w:szCs w:val="28"/>
        </w:rPr>
        <w:t>3</w:t>
      </w:r>
      <w:r w:rsidRPr="003B7854">
        <w:rPr>
          <w:rFonts w:ascii="Comic Sans MS" w:eastAsia="Comic Sans MS" w:hAnsi="Comic Sans MS" w:cs="Comic Sans MS"/>
          <w:b/>
          <w:sz w:val="28"/>
          <w:szCs w:val="28"/>
        </w:rPr>
        <w:t xml:space="preserve"> students in our class</w:t>
      </w:r>
      <w:r w:rsidR="00C2692E">
        <w:rPr>
          <w:rFonts w:ascii="Comic Sans MS" w:eastAsia="Comic Sans MS" w:hAnsi="Comic Sans MS" w:cs="Comic Sans MS"/>
          <w:b/>
          <w:sz w:val="28"/>
          <w:szCs w:val="28"/>
        </w:rPr>
        <w:t>.</w:t>
      </w:r>
      <w:r w:rsidRPr="003B7854"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</w:p>
    <w:p w:rsidR="0096359A" w:rsidRDefault="00EE6F0C">
      <w:r>
        <w:rPr>
          <w:rFonts w:ascii="Comic Sans MS" w:eastAsia="Comic Sans MS" w:hAnsi="Comic Sans MS" w:cs="Comic Sans MS"/>
          <w:sz w:val="28"/>
          <w:szCs w:val="28"/>
        </w:rPr>
        <w:t xml:space="preserve">Note: Students will not be allowed to travel the school to deliver treats to other teachers or staff. </w:t>
      </w:r>
    </w:p>
    <w:p w:rsidR="0096359A" w:rsidRDefault="0096359A"/>
    <w:p w:rsidR="0096359A" w:rsidRDefault="0096359A"/>
    <w:p w:rsidR="0096359A" w:rsidRPr="0084595C" w:rsidRDefault="0096359A"/>
    <w:p w:rsidR="0096359A" w:rsidRPr="0084595C" w:rsidRDefault="0096359A"/>
    <w:p w:rsidR="000E46C8" w:rsidRPr="000E46C8" w:rsidRDefault="000E46C8" w:rsidP="000E46C8">
      <w:pPr>
        <w:rPr>
          <w:rFonts w:ascii="Comic Sans MS" w:eastAsia="Comic Sans MS" w:hAnsi="Comic Sans MS" w:cs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118745</wp:posOffset>
            </wp:positionV>
            <wp:extent cx="14287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12" y="21355"/>
                <wp:lineTo x="21312" y="0"/>
                <wp:lineTo x="0" y="0"/>
              </wp:wrapPolygon>
            </wp:wrapTight>
            <wp:docPr id="8" name="Picture 8" descr="C:\Users\Michael\AppData\Local\Microsoft\Windows\INetCache\IE\FMMV0F7J\mobile_phon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el\AppData\Local\Microsoft\Windows\INetCache\IE\FMMV0F7J\mobile_phone[1]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6C8">
        <w:rPr>
          <w:rFonts w:ascii="Comic Sans MS" w:eastAsia="Comic Sans MS" w:hAnsi="Comic Sans MS" w:cs="Comic Sans MS"/>
          <w:b/>
          <w:bCs/>
          <w:i/>
          <w:iCs/>
          <w:sz w:val="28"/>
          <w:szCs w:val="28"/>
          <w:u w:val="single"/>
        </w:rPr>
        <w:t xml:space="preserve">To contact </w:t>
      </w:r>
      <w:r w:rsidR="00D738DB">
        <w:rPr>
          <w:rFonts w:ascii="Comic Sans MS" w:eastAsia="Comic Sans MS" w:hAnsi="Comic Sans MS" w:cs="Comic Sans MS"/>
          <w:b/>
          <w:bCs/>
          <w:i/>
          <w:iCs/>
          <w:sz w:val="28"/>
          <w:szCs w:val="28"/>
          <w:u w:val="single"/>
        </w:rPr>
        <w:t>us</w:t>
      </w:r>
      <w:r w:rsidR="003B7854">
        <w:rPr>
          <w:rFonts w:ascii="Comic Sans MS" w:eastAsia="Comic Sans MS" w:hAnsi="Comic Sans MS" w:cs="Comic Sans MS"/>
          <w:b/>
          <w:bCs/>
          <w:i/>
          <w:iCs/>
          <w:sz w:val="28"/>
          <w:szCs w:val="28"/>
          <w:u w:val="single"/>
        </w:rPr>
        <w:t>:</w:t>
      </w:r>
    </w:p>
    <w:p w:rsidR="000E46C8" w:rsidRDefault="000E46C8" w:rsidP="000E46C8">
      <w:pPr>
        <w:rPr>
          <w:rFonts w:ascii="Comic Sans MS" w:eastAsia="Comic Sans MS" w:hAnsi="Comic Sans MS" w:cs="Comic Sans MS"/>
          <w:i/>
          <w:sz w:val="28"/>
          <w:szCs w:val="28"/>
        </w:rPr>
      </w:pPr>
      <w:r w:rsidRPr="003B7854">
        <w:rPr>
          <w:rFonts w:ascii="Comic Sans MS" w:eastAsia="Comic Sans MS" w:hAnsi="Comic Sans MS" w:cs="Comic Sans MS"/>
          <w:b/>
          <w:i/>
          <w:sz w:val="28"/>
          <w:szCs w:val="28"/>
        </w:rPr>
        <w:t xml:space="preserve">The absolute best way to get in contact with </w:t>
      </w:r>
      <w:r w:rsidR="00D738DB">
        <w:rPr>
          <w:rFonts w:ascii="Comic Sans MS" w:eastAsia="Comic Sans MS" w:hAnsi="Comic Sans MS" w:cs="Comic Sans MS"/>
          <w:b/>
          <w:i/>
          <w:sz w:val="28"/>
          <w:szCs w:val="28"/>
        </w:rPr>
        <w:t xml:space="preserve">us </w:t>
      </w:r>
      <w:r w:rsidR="00027FAE">
        <w:rPr>
          <w:rFonts w:ascii="Comic Sans MS" w:eastAsia="Comic Sans MS" w:hAnsi="Comic Sans MS" w:cs="Comic Sans MS"/>
          <w:b/>
          <w:i/>
          <w:sz w:val="28"/>
          <w:szCs w:val="28"/>
        </w:rPr>
        <w:t xml:space="preserve">is </w:t>
      </w:r>
      <w:proofErr w:type="gramStart"/>
      <w:r w:rsidR="00D738DB">
        <w:rPr>
          <w:rFonts w:ascii="Comic Sans MS" w:eastAsia="Comic Sans MS" w:hAnsi="Comic Sans MS" w:cs="Comic Sans MS"/>
          <w:b/>
          <w:i/>
          <w:sz w:val="28"/>
          <w:szCs w:val="28"/>
        </w:rPr>
        <w:t xml:space="preserve">through </w:t>
      </w:r>
      <w:r w:rsidRPr="003B7854">
        <w:rPr>
          <w:rFonts w:ascii="Comic Sans MS" w:eastAsia="Comic Sans MS" w:hAnsi="Comic Sans MS" w:cs="Comic Sans MS"/>
          <w:b/>
          <w:i/>
          <w:sz w:val="28"/>
          <w:szCs w:val="28"/>
        </w:rPr>
        <w:t xml:space="preserve"> e</w:t>
      </w:r>
      <w:proofErr w:type="gramEnd"/>
      <w:r w:rsidRPr="003B7854">
        <w:rPr>
          <w:rFonts w:ascii="Comic Sans MS" w:eastAsia="Comic Sans MS" w:hAnsi="Comic Sans MS" w:cs="Comic Sans MS"/>
          <w:b/>
          <w:i/>
          <w:sz w:val="28"/>
          <w:szCs w:val="28"/>
        </w:rPr>
        <w:t>-mail.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 xml:space="preserve">  </w:t>
      </w:r>
      <w:r w:rsidR="00D738DB">
        <w:rPr>
          <w:rFonts w:ascii="Comic Sans MS" w:eastAsia="Comic Sans MS" w:hAnsi="Comic Sans MS" w:cs="Comic Sans MS"/>
          <w:i/>
          <w:sz w:val="28"/>
          <w:szCs w:val="28"/>
        </w:rPr>
        <w:t xml:space="preserve">We 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 xml:space="preserve">check </w:t>
      </w:r>
      <w:r w:rsidR="00D738DB">
        <w:rPr>
          <w:rFonts w:ascii="Comic Sans MS" w:eastAsia="Comic Sans MS" w:hAnsi="Comic Sans MS" w:cs="Comic Sans MS"/>
          <w:i/>
          <w:sz w:val="28"/>
          <w:szCs w:val="28"/>
        </w:rPr>
        <w:t xml:space="preserve">our 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 xml:space="preserve">e-mail </w:t>
      </w:r>
      <w:r w:rsidR="00D738DB">
        <w:rPr>
          <w:rFonts w:ascii="Comic Sans MS" w:eastAsia="Comic Sans MS" w:hAnsi="Comic Sans MS" w:cs="Comic Sans MS"/>
          <w:i/>
          <w:sz w:val="28"/>
          <w:szCs w:val="28"/>
        </w:rPr>
        <w:t xml:space="preserve">during the 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 xml:space="preserve">school </w:t>
      </w:r>
      <w:r w:rsidR="00D738DB">
        <w:rPr>
          <w:rFonts w:ascii="Comic Sans MS" w:eastAsia="Comic Sans MS" w:hAnsi="Comic Sans MS" w:cs="Comic Sans MS"/>
          <w:i/>
          <w:sz w:val="28"/>
          <w:szCs w:val="28"/>
        </w:rPr>
        <w:t xml:space="preserve">day 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 xml:space="preserve">and also at home in the evening.  If you would like </w:t>
      </w:r>
      <w:r w:rsidR="00D738DB">
        <w:rPr>
          <w:rFonts w:ascii="Comic Sans MS" w:eastAsia="Comic Sans MS" w:hAnsi="Comic Sans MS" w:cs="Comic Sans MS"/>
          <w:i/>
          <w:sz w:val="28"/>
          <w:szCs w:val="28"/>
        </w:rPr>
        <w:t xml:space="preserve">either of us 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 xml:space="preserve">to call you, please </w:t>
      </w:r>
      <w:r w:rsidR="00D738DB">
        <w:rPr>
          <w:rFonts w:ascii="Comic Sans MS" w:eastAsia="Comic Sans MS" w:hAnsi="Comic Sans MS" w:cs="Comic Sans MS"/>
          <w:i/>
          <w:sz w:val="28"/>
          <w:szCs w:val="28"/>
        </w:rPr>
        <w:t xml:space="preserve">send </w:t>
      </w:r>
      <w:r w:rsidR="00C2692E">
        <w:rPr>
          <w:rFonts w:ascii="Comic Sans MS" w:eastAsia="Comic Sans MS" w:hAnsi="Comic Sans MS" w:cs="Comic Sans MS"/>
          <w:i/>
          <w:sz w:val="28"/>
          <w:szCs w:val="28"/>
        </w:rPr>
        <w:t>an email or write a note in the planner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 xml:space="preserve"> and let </w:t>
      </w:r>
      <w:r w:rsidR="00D738DB">
        <w:rPr>
          <w:rFonts w:ascii="Comic Sans MS" w:eastAsia="Comic Sans MS" w:hAnsi="Comic Sans MS" w:cs="Comic Sans MS"/>
          <w:i/>
          <w:sz w:val="28"/>
          <w:szCs w:val="28"/>
        </w:rPr>
        <w:t xml:space="preserve">us 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>know the best time</w:t>
      </w:r>
      <w:r>
        <w:rPr>
          <w:rFonts w:ascii="Comic Sans MS" w:eastAsia="Comic Sans MS" w:hAnsi="Comic Sans MS" w:cs="Comic Sans MS"/>
          <w:i/>
          <w:sz w:val="28"/>
          <w:szCs w:val="28"/>
        </w:rPr>
        <w:t xml:space="preserve"> 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 xml:space="preserve">(and phone number) to contact you.  </w:t>
      </w:r>
      <w:r w:rsidR="00D738DB">
        <w:rPr>
          <w:rFonts w:ascii="Comic Sans MS" w:eastAsia="Comic Sans MS" w:hAnsi="Comic Sans MS" w:cs="Comic Sans MS"/>
          <w:i/>
          <w:sz w:val="28"/>
          <w:szCs w:val="28"/>
        </w:rPr>
        <w:t xml:space="preserve">We 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>usually return phone calls whi</w:t>
      </w:r>
      <w:r w:rsidR="0038478D">
        <w:rPr>
          <w:rFonts w:ascii="Comic Sans MS" w:eastAsia="Comic Sans MS" w:hAnsi="Comic Sans MS" w:cs="Comic Sans MS"/>
          <w:i/>
          <w:sz w:val="28"/>
          <w:szCs w:val="28"/>
        </w:rPr>
        <w:t xml:space="preserve">le the </w:t>
      </w:r>
      <w:r w:rsidR="00C2692E">
        <w:rPr>
          <w:rFonts w:ascii="Comic Sans MS" w:eastAsia="Comic Sans MS" w:hAnsi="Comic Sans MS" w:cs="Comic Sans MS"/>
          <w:i/>
          <w:sz w:val="28"/>
          <w:szCs w:val="28"/>
        </w:rPr>
        <w:t xml:space="preserve">students </w:t>
      </w:r>
      <w:r w:rsidR="0038478D">
        <w:rPr>
          <w:rFonts w:ascii="Comic Sans MS" w:eastAsia="Comic Sans MS" w:hAnsi="Comic Sans MS" w:cs="Comic Sans MS"/>
          <w:i/>
          <w:sz w:val="28"/>
          <w:szCs w:val="28"/>
        </w:rPr>
        <w:t xml:space="preserve">are at special </w:t>
      </w:r>
      <w:r w:rsidRPr="000E46C8">
        <w:rPr>
          <w:rFonts w:ascii="Comic Sans MS" w:eastAsia="Comic Sans MS" w:hAnsi="Comic Sans MS" w:cs="Comic Sans MS"/>
          <w:i/>
          <w:sz w:val="28"/>
          <w:szCs w:val="28"/>
        </w:rPr>
        <w:t>or in the morning before school.</w:t>
      </w:r>
    </w:p>
    <w:p w:rsidR="00D738DB" w:rsidRDefault="00D738DB" w:rsidP="000E46C8">
      <w:pPr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hyperlink r:id="rId16" w:history="1">
        <w:r w:rsidR="00C86024" w:rsidRPr="00263E86">
          <w:rPr>
            <w:rStyle w:val="Hyperlink"/>
            <w:rFonts w:ascii="Comic Sans MS" w:eastAsia="Comic Sans MS" w:hAnsi="Comic Sans MS" w:cs="Comic Sans MS"/>
            <w:i/>
            <w:sz w:val="28"/>
            <w:szCs w:val="28"/>
          </w:rPr>
          <w:t>Kirstin.burke@wcsdny.org</w:t>
        </w:r>
      </w:hyperlink>
    </w:p>
    <w:p w:rsidR="00C86024" w:rsidRDefault="00C86024" w:rsidP="000E46C8">
      <w:pPr>
        <w:rPr>
          <w:rFonts w:ascii="Comic Sans MS" w:eastAsia="Comic Sans MS" w:hAnsi="Comic Sans MS" w:cs="Comic Sans MS"/>
          <w:i/>
          <w:sz w:val="28"/>
          <w:szCs w:val="28"/>
        </w:rPr>
      </w:pPr>
    </w:p>
    <w:p w:rsidR="00C86024" w:rsidRDefault="00C86024" w:rsidP="000E46C8">
      <w:pPr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r>
        <w:rPr>
          <w:rFonts w:ascii="Comic Sans MS" w:eastAsia="Comic Sans MS" w:hAnsi="Comic Sans MS" w:cs="Comic Sans MS"/>
          <w:i/>
          <w:sz w:val="28"/>
          <w:szCs w:val="28"/>
        </w:rPr>
        <w:tab/>
      </w:r>
      <w:hyperlink r:id="rId17" w:history="1">
        <w:r w:rsidRPr="00263E86">
          <w:rPr>
            <w:rStyle w:val="Hyperlink"/>
            <w:rFonts w:ascii="Comic Sans MS" w:eastAsia="Comic Sans MS" w:hAnsi="Comic Sans MS" w:cs="Comic Sans MS"/>
            <w:i/>
            <w:sz w:val="28"/>
            <w:szCs w:val="28"/>
          </w:rPr>
          <w:t>Robert.milroy@wcsdny.org</w:t>
        </w:r>
      </w:hyperlink>
    </w:p>
    <w:p w:rsidR="00C86024" w:rsidRPr="000E46C8" w:rsidRDefault="00C86024" w:rsidP="000E46C8">
      <w:pPr>
        <w:rPr>
          <w:rFonts w:ascii="Comic Sans MS" w:eastAsia="Comic Sans MS" w:hAnsi="Comic Sans MS" w:cs="Comic Sans MS"/>
          <w:i/>
          <w:sz w:val="28"/>
          <w:szCs w:val="28"/>
        </w:rPr>
      </w:pPr>
    </w:p>
    <w:p w:rsidR="000E46C8" w:rsidRDefault="000E46C8" w:rsidP="000E46C8">
      <w:pPr>
        <w:rPr>
          <w:rFonts w:ascii="Comic Sans MS" w:eastAsia="Comic Sans MS" w:hAnsi="Comic Sans MS" w:cs="Comic Sans MS"/>
          <w:i/>
          <w:sz w:val="28"/>
          <w:szCs w:val="28"/>
        </w:rPr>
      </w:pPr>
    </w:p>
    <w:p w:rsidR="00D738DB" w:rsidRPr="000E46C8" w:rsidRDefault="00D738DB" w:rsidP="000E46C8">
      <w:pPr>
        <w:ind w:left="6480" w:firstLine="720"/>
        <w:rPr>
          <w:rFonts w:ascii="Comic Sans MS" w:eastAsia="Comic Sans MS" w:hAnsi="Comic Sans MS" w:cs="Comic Sans MS"/>
          <w:i/>
          <w:sz w:val="28"/>
          <w:szCs w:val="28"/>
        </w:rPr>
      </w:pPr>
    </w:p>
    <w:p w:rsidR="0096359A" w:rsidRDefault="0096359A"/>
    <w:p w:rsidR="0096359A" w:rsidRDefault="0096359A">
      <w:bookmarkStart w:id="1" w:name="h.gjdgxs" w:colFirst="0" w:colLast="0"/>
      <w:bookmarkEnd w:id="1"/>
    </w:p>
    <w:p w:rsidR="0096359A" w:rsidRDefault="0096359A"/>
    <w:sectPr w:rsidR="0096359A" w:rsidSect="0096531E">
      <w:pgSz w:w="12240" w:h="15840"/>
      <w:pgMar w:top="432" w:right="720" w:bottom="432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962"/>
    <w:multiLevelType w:val="multilevel"/>
    <w:tmpl w:val="55702748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">
    <w:nsid w:val="0A731FF8"/>
    <w:multiLevelType w:val="multilevel"/>
    <w:tmpl w:val="4594A9E0"/>
    <w:lvl w:ilvl="0">
      <w:start w:val="1"/>
      <w:numFmt w:val="bullet"/>
      <w:lvlText w:val="●"/>
      <w:lvlJc w:val="left"/>
      <w:pPr>
        <w:ind w:left="936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">
    <w:nsid w:val="0C665407"/>
    <w:multiLevelType w:val="hybridMultilevel"/>
    <w:tmpl w:val="CD7A6A8C"/>
    <w:lvl w:ilvl="0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3">
    <w:nsid w:val="14D01A5D"/>
    <w:multiLevelType w:val="multilevel"/>
    <w:tmpl w:val="1E8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85F8F"/>
    <w:multiLevelType w:val="multilevel"/>
    <w:tmpl w:val="53BE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212AD"/>
    <w:multiLevelType w:val="multilevel"/>
    <w:tmpl w:val="4A76217A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6">
    <w:nsid w:val="1FAA7843"/>
    <w:multiLevelType w:val="multilevel"/>
    <w:tmpl w:val="F9DAD792"/>
    <w:lvl w:ilvl="0">
      <w:start w:val="1"/>
      <w:numFmt w:val="bullet"/>
      <w:lvlText w:val="●"/>
      <w:lvlJc w:val="left"/>
      <w:pPr>
        <w:ind w:left="936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7">
    <w:nsid w:val="21B6050D"/>
    <w:multiLevelType w:val="multilevel"/>
    <w:tmpl w:val="E7762552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8">
    <w:nsid w:val="250F5DC4"/>
    <w:multiLevelType w:val="multilevel"/>
    <w:tmpl w:val="4594A9E0"/>
    <w:lvl w:ilvl="0">
      <w:start w:val="1"/>
      <w:numFmt w:val="bullet"/>
      <w:lvlText w:val="●"/>
      <w:lvlJc w:val="left"/>
      <w:pPr>
        <w:ind w:left="936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9">
    <w:nsid w:val="3435124D"/>
    <w:multiLevelType w:val="multilevel"/>
    <w:tmpl w:val="7A9ADFCC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0">
    <w:nsid w:val="354F66CA"/>
    <w:multiLevelType w:val="multilevel"/>
    <w:tmpl w:val="4FDC1FA8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1">
    <w:nsid w:val="37784809"/>
    <w:multiLevelType w:val="multilevel"/>
    <w:tmpl w:val="AD38AB90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2">
    <w:nsid w:val="386372DB"/>
    <w:multiLevelType w:val="multilevel"/>
    <w:tmpl w:val="25F82852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3">
    <w:nsid w:val="533D0AB6"/>
    <w:multiLevelType w:val="multilevel"/>
    <w:tmpl w:val="3A181A3A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4">
    <w:nsid w:val="570B770A"/>
    <w:multiLevelType w:val="multilevel"/>
    <w:tmpl w:val="16B6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26BBF"/>
    <w:multiLevelType w:val="multilevel"/>
    <w:tmpl w:val="931E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437F3"/>
    <w:multiLevelType w:val="multilevel"/>
    <w:tmpl w:val="6E0EB06A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7">
    <w:nsid w:val="5C9460D8"/>
    <w:multiLevelType w:val="multilevel"/>
    <w:tmpl w:val="0F56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E1DAF"/>
    <w:multiLevelType w:val="multilevel"/>
    <w:tmpl w:val="DC3435F6"/>
    <w:lvl w:ilvl="0">
      <w:start w:val="1"/>
      <w:numFmt w:val="bullet"/>
      <w:lvlText w:val="●"/>
      <w:lvlJc w:val="left"/>
      <w:pPr>
        <w:ind w:left="1656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9">
    <w:nsid w:val="64C76553"/>
    <w:multiLevelType w:val="hybridMultilevel"/>
    <w:tmpl w:val="EDF4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E167E"/>
    <w:multiLevelType w:val="multilevel"/>
    <w:tmpl w:val="450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4A24A1"/>
    <w:multiLevelType w:val="hybridMultilevel"/>
    <w:tmpl w:val="C608D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16"/>
  </w:num>
  <w:num w:numId="9">
    <w:abstractNumId w:val="6"/>
  </w:num>
  <w:num w:numId="10">
    <w:abstractNumId w:val="13"/>
  </w:num>
  <w:num w:numId="11">
    <w:abstractNumId w:val="10"/>
  </w:num>
  <w:num w:numId="12">
    <w:abstractNumId w:val="18"/>
  </w:num>
  <w:num w:numId="13">
    <w:abstractNumId w:val="2"/>
  </w:num>
  <w:num w:numId="14">
    <w:abstractNumId w:val="19"/>
  </w:num>
  <w:num w:numId="15">
    <w:abstractNumId w:val="14"/>
  </w:num>
  <w:num w:numId="16">
    <w:abstractNumId w:val="15"/>
  </w:num>
  <w:num w:numId="17">
    <w:abstractNumId w:val="4"/>
  </w:num>
  <w:num w:numId="18">
    <w:abstractNumId w:val="3"/>
  </w:num>
  <w:num w:numId="19">
    <w:abstractNumId w:val="20"/>
  </w:num>
  <w:num w:numId="20">
    <w:abstractNumId w:val="1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9A"/>
    <w:rsid w:val="00027FAE"/>
    <w:rsid w:val="000E46C8"/>
    <w:rsid w:val="00135931"/>
    <w:rsid w:val="001815F2"/>
    <w:rsid w:val="002403A1"/>
    <w:rsid w:val="00274E55"/>
    <w:rsid w:val="0028097C"/>
    <w:rsid w:val="00361A09"/>
    <w:rsid w:val="0036516D"/>
    <w:rsid w:val="0038478D"/>
    <w:rsid w:val="003B1C57"/>
    <w:rsid w:val="003B4712"/>
    <w:rsid w:val="003B7854"/>
    <w:rsid w:val="004574A8"/>
    <w:rsid w:val="004D5CE3"/>
    <w:rsid w:val="005A530E"/>
    <w:rsid w:val="0067033F"/>
    <w:rsid w:val="00692D9B"/>
    <w:rsid w:val="006B4234"/>
    <w:rsid w:val="00824037"/>
    <w:rsid w:val="0084595C"/>
    <w:rsid w:val="00882050"/>
    <w:rsid w:val="008F0FB0"/>
    <w:rsid w:val="009338EE"/>
    <w:rsid w:val="00961EED"/>
    <w:rsid w:val="0096359A"/>
    <w:rsid w:val="0096531E"/>
    <w:rsid w:val="009D2995"/>
    <w:rsid w:val="00A467E9"/>
    <w:rsid w:val="00AC2BE9"/>
    <w:rsid w:val="00AD6514"/>
    <w:rsid w:val="00C261E0"/>
    <w:rsid w:val="00C2692E"/>
    <w:rsid w:val="00C7138E"/>
    <w:rsid w:val="00C86024"/>
    <w:rsid w:val="00CA6CF8"/>
    <w:rsid w:val="00CC58B0"/>
    <w:rsid w:val="00CD3DD8"/>
    <w:rsid w:val="00D319ED"/>
    <w:rsid w:val="00D3681A"/>
    <w:rsid w:val="00D738DB"/>
    <w:rsid w:val="00DF64E7"/>
    <w:rsid w:val="00EE6F0C"/>
    <w:rsid w:val="00F61324"/>
    <w:rsid w:val="00F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6C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26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6C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2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Robert.milroy@wcsdny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rstin.burke@wcsdny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6F2F-3B1C-4669-9FDF-0457D85E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Roe</dc:creator>
  <cp:lastModifiedBy>wcsd</cp:lastModifiedBy>
  <cp:revision>10</cp:revision>
  <cp:lastPrinted>2016-09-13T12:14:00Z</cp:lastPrinted>
  <dcterms:created xsi:type="dcterms:W3CDTF">2017-09-12T17:20:00Z</dcterms:created>
  <dcterms:modified xsi:type="dcterms:W3CDTF">2019-09-05T14:30:00Z</dcterms:modified>
</cp:coreProperties>
</file>